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7FE5D" w14:textId="77777777" w:rsidR="00D415DF" w:rsidRPr="00CB6303" w:rsidRDefault="00D415DF" w:rsidP="00D415DF">
      <w:pPr>
        <w:jc w:val="center"/>
        <w:rPr>
          <w:rFonts w:ascii="Times New Roman" w:hAnsi="Times New Roman" w:cs="Times New Roman"/>
          <w:b/>
          <w:noProof/>
          <w:lang w:val="tr-TR" w:eastAsia="tr-TR"/>
        </w:rPr>
      </w:pPr>
    </w:p>
    <w:p w14:paraId="5816243A" w14:textId="77777777" w:rsidR="00D415DF" w:rsidRPr="00CB6303" w:rsidRDefault="00D415DF" w:rsidP="00D415DF">
      <w:pPr>
        <w:jc w:val="center"/>
        <w:rPr>
          <w:rFonts w:ascii="Times New Roman" w:hAnsi="Times New Roman" w:cs="Times New Roman"/>
          <w:b/>
          <w:noProof/>
          <w:lang w:val="tr-TR" w:eastAsia="tr-TR"/>
        </w:rPr>
      </w:pPr>
    </w:p>
    <w:p w14:paraId="6478BB3B" w14:textId="334180A0" w:rsidR="00D415DF" w:rsidRPr="00CB6303" w:rsidRDefault="00392650" w:rsidP="00D415DF">
      <w:pPr>
        <w:jc w:val="center"/>
        <w:rPr>
          <w:rFonts w:ascii="Times New Roman" w:hAnsi="Times New Roman" w:cs="Times New Roman"/>
          <w:b/>
          <w:noProof/>
          <w:lang w:val="tr-TR" w:eastAsia="tr-TR"/>
        </w:rPr>
      </w:pPr>
      <w:r>
        <w:rPr>
          <w:rFonts w:ascii="Times New Roman" w:hAnsi="Times New Roman" w:cs="Times New Roman"/>
          <w:b/>
          <w:noProof/>
          <w:lang w:val="tr-TR" w:eastAsia="tr-TR"/>
        </w:rPr>
        <w:drawing>
          <wp:inline distT="0" distB="0" distL="0" distR="0" wp14:anchorId="72F042E1" wp14:editId="441685E3">
            <wp:extent cx="2143125" cy="214312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ŞİRVAN MEM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3B16F" w14:textId="35EFB800" w:rsidR="00D415DF" w:rsidRDefault="00D415DF" w:rsidP="00D415DF">
      <w:pPr>
        <w:jc w:val="center"/>
        <w:rPr>
          <w:rFonts w:ascii="Times New Roman" w:hAnsi="Times New Roman" w:cs="Times New Roman"/>
          <w:b/>
        </w:rPr>
      </w:pPr>
    </w:p>
    <w:p w14:paraId="55723CB2" w14:textId="77777777" w:rsidR="006C4EA5" w:rsidRPr="00CB6303" w:rsidRDefault="006C4EA5" w:rsidP="00D415DF">
      <w:pPr>
        <w:jc w:val="center"/>
        <w:rPr>
          <w:rFonts w:ascii="Times New Roman" w:hAnsi="Times New Roman" w:cs="Times New Roman"/>
          <w:b/>
        </w:rPr>
      </w:pPr>
    </w:p>
    <w:p w14:paraId="36AAB17D" w14:textId="77777777" w:rsidR="00D415DF" w:rsidRPr="00CB6303" w:rsidRDefault="00D415DF" w:rsidP="00D415DF">
      <w:pPr>
        <w:jc w:val="center"/>
        <w:rPr>
          <w:rFonts w:ascii="Times New Roman" w:hAnsi="Times New Roman" w:cs="Times New Roman"/>
          <w:b/>
        </w:rPr>
      </w:pPr>
    </w:p>
    <w:p w14:paraId="4D67CACC" w14:textId="5C83144C" w:rsidR="00D415DF" w:rsidRDefault="00C5699E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ŞİRVAN</w:t>
      </w:r>
      <w:r w:rsidR="00D415DF" w:rsidRPr="00CB6303">
        <w:rPr>
          <w:rFonts w:ascii="Times New Roman" w:hAnsi="Times New Roman" w:cs="Times New Roman"/>
          <w:b/>
          <w:sz w:val="52"/>
          <w:szCs w:val="52"/>
        </w:rPr>
        <w:t xml:space="preserve"> İLÇE MİLLİ EĞİTİM MÜDÜRLÜĞÜ</w:t>
      </w:r>
    </w:p>
    <w:p w14:paraId="002E5CD7" w14:textId="77777777" w:rsidR="006C4EA5" w:rsidRDefault="006C4EA5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0DAC472D" w14:textId="77777777" w:rsidR="006C4EA5" w:rsidRDefault="006C4EA5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5333D20" w14:textId="77777777" w:rsidR="006C4EA5" w:rsidRDefault="006C4EA5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40B0D09" w14:textId="77777777" w:rsidR="006C4EA5" w:rsidRPr="00CB6303" w:rsidRDefault="006C4EA5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1DBCB67" w14:textId="77777777" w:rsidR="00D415DF" w:rsidRPr="00CB6303" w:rsidRDefault="00D415DF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4A2B0EE4" w14:textId="6A41FA5B" w:rsidR="006C4EA5" w:rsidRPr="006C4EA5" w:rsidRDefault="006C4EA5" w:rsidP="006C4EA5">
      <w:pPr>
        <w:spacing w:line="360" w:lineRule="auto"/>
        <w:jc w:val="center"/>
        <w:rPr>
          <w:rFonts w:ascii="Times New Roman" w:hAnsi="Times New Roman" w:cs="Times New Roman"/>
          <w:sz w:val="40"/>
        </w:rPr>
      </w:pPr>
      <w:r w:rsidRPr="006C4EA5">
        <w:rPr>
          <w:rFonts w:ascii="Times New Roman" w:hAnsi="Times New Roman" w:cs="Times New Roman"/>
          <w:b/>
          <w:sz w:val="40"/>
        </w:rPr>
        <w:t xml:space="preserve">23 NİSAN ULUSAL EGEMENLİK VE ÇOCUK BAYRAMI </w:t>
      </w:r>
      <w:r w:rsidRPr="006C4EA5">
        <w:rPr>
          <w:rFonts w:ascii="Times New Roman" w:hAnsi="Times New Roman" w:cs="Times New Roman"/>
          <w:sz w:val="40"/>
        </w:rPr>
        <w:t>GÜNÜ TÖRENİ KAPSAMINDA RESMİ İLKOKUL VE ORTAOKUL ARASINDA DÜZENLENECEK</w:t>
      </w:r>
      <w:r w:rsidRPr="006C4EA5">
        <w:rPr>
          <w:rFonts w:ascii="Times New Roman" w:hAnsi="Times New Roman" w:cs="Times New Roman"/>
          <w:b/>
          <w:sz w:val="40"/>
        </w:rPr>
        <w:t xml:space="preserve"> RESİM, ŞİİR VE KISA ÖYKÜ </w:t>
      </w:r>
      <w:r w:rsidRPr="006C4EA5">
        <w:rPr>
          <w:rFonts w:ascii="Times New Roman" w:hAnsi="Times New Roman" w:cs="Times New Roman"/>
          <w:sz w:val="40"/>
        </w:rPr>
        <w:t>YARIŞMALARINA AİT ŞARTNAME (2025)</w:t>
      </w:r>
    </w:p>
    <w:p w14:paraId="0816F95A" w14:textId="77777777" w:rsidR="00D415DF" w:rsidRPr="00CB6303" w:rsidRDefault="00D415DF" w:rsidP="00D415DF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75BC1A3E" w14:textId="77777777" w:rsidR="00EE5DA5" w:rsidRDefault="00EE5DA5" w:rsidP="00D415D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A8F59A0" w14:textId="77777777" w:rsidR="006C4EA5" w:rsidRDefault="006C4EA5" w:rsidP="00D415DF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5C02BFA4" w14:textId="77777777" w:rsidR="00094EE8" w:rsidRPr="00CB6303" w:rsidRDefault="00094EE8" w:rsidP="00D415DF">
      <w:pPr>
        <w:jc w:val="both"/>
        <w:rPr>
          <w:rFonts w:ascii="Times New Roman" w:hAnsi="Times New Roman" w:cs="Times New Roman"/>
          <w:b/>
          <w:u w:val="single"/>
          <w:lang w:val="tr-TR"/>
        </w:rPr>
      </w:pPr>
    </w:p>
    <w:p w14:paraId="7A88DD97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  <w:r w:rsidRPr="00BC3FC3">
        <w:rPr>
          <w:rFonts w:cstheme="minorHAnsi"/>
          <w:b/>
          <w:u w:val="single"/>
          <w:lang w:val="tr-TR"/>
        </w:rPr>
        <w:lastRenderedPageBreak/>
        <w:t xml:space="preserve">Yarışmanın </w:t>
      </w:r>
      <w:r w:rsidRPr="00BC3FC3">
        <w:rPr>
          <w:rFonts w:cstheme="minorHAnsi"/>
          <w:b/>
          <w:spacing w:val="-1"/>
          <w:u w:val="single"/>
          <w:lang w:val="tr-TR"/>
        </w:rPr>
        <w:t>Amacı</w:t>
      </w:r>
    </w:p>
    <w:p w14:paraId="6FA9D1EE" w14:textId="541DFCF7" w:rsidR="00D415DF" w:rsidRPr="00BC3FC3" w:rsidRDefault="00D415DF" w:rsidP="00446349">
      <w:pPr>
        <w:ind w:left="708"/>
        <w:jc w:val="both"/>
        <w:rPr>
          <w:rFonts w:cstheme="minorHAnsi"/>
          <w:lang w:val="tr-TR"/>
        </w:rPr>
      </w:pPr>
      <w:r w:rsidRPr="00BC3FC3">
        <w:rPr>
          <w:rFonts w:cstheme="minorHAnsi"/>
          <w:b/>
          <w:lang w:val="tr-TR"/>
        </w:rPr>
        <w:t>Madde-1</w:t>
      </w:r>
      <w:r w:rsidRPr="00BC3FC3">
        <w:rPr>
          <w:rFonts w:cstheme="minorHAnsi"/>
          <w:lang w:val="tr-TR"/>
        </w:rPr>
        <w:t>-</w:t>
      </w:r>
      <w:r w:rsidR="00446349" w:rsidRPr="00BC3FC3">
        <w:rPr>
          <w:rFonts w:cstheme="minorHAnsi"/>
          <w:lang w:val="tr-TR"/>
        </w:rPr>
        <w:t xml:space="preserve"> </w:t>
      </w:r>
      <w:r w:rsidR="00C5699E" w:rsidRPr="00BC3FC3">
        <w:rPr>
          <w:rFonts w:cstheme="minorHAnsi"/>
          <w:lang w:val="tr-TR"/>
        </w:rPr>
        <w:t>Şirvan</w:t>
      </w:r>
      <w:r w:rsidR="00446349" w:rsidRPr="00BC3FC3">
        <w:rPr>
          <w:rFonts w:cstheme="minorHAnsi"/>
          <w:lang w:val="tr-TR"/>
        </w:rPr>
        <w:t xml:space="preserve"> İlçe Milli Eğitim Müdürlüğü tarafından,</w:t>
      </w:r>
      <w:r w:rsidRPr="00BC3FC3">
        <w:rPr>
          <w:rFonts w:cstheme="minorHAnsi"/>
          <w:lang w:val="tr-TR"/>
        </w:rPr>
        <w:t xml:space="preserve"> </w:t>
      </w:r>
      <w:r w:rsidRPr="00BC3FC3">
        <w:rPr>
          <w:rFonts w:cstheme="minorHAnsi"/>
        </w:rPr>
        <w:t xml:space="preserve">23 Nisan </w:t>
      </w:r>
      <w:proofErr w:type="spellStart"/>
      <w:r w:rsidRPr="00BC3FC3">
        <w:rPr>
          <w:rFonts w:cstheme="minorHAnsi"/>
        </w:rPr>
        <w:t>Ulusal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Egemenlik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ve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Çocuk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Bayramı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etkinlikleri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çerçevesinde</w:t>
      </w:r>
      <w:proofErr w:type="spellEnd"/>
      <w:r w:rsidR="00CB6303" w:rsidRPr="00BC3FC3">
        <w:rPr>
          <w:rFonts w:cstheme="minorHAnsi"/>
        </w:rPr>
        <w:t>;</w:t>
      </w:r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TBMM’nin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kuruluşunun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kutlanması</w:t>
      </w:r>
      <w:proofErr w:type="spellEnd"/>
      <w:r w:rsidRPr="00BC3FC3">
        <w:rPr>
          <w:rFonts w:cstheme="minorHAnsi"/>
        </w:rPr>
        <w:t xml:space="preserve">, ilk </w:t>
      </w:r>
      <w:proofErr w:type="spellStart"/>
      <w:r w:rsidRPr="00BC3FC3">
        <w:rPr>
          <w:rFonts w:cstheme="minorHAnsi"/>
        </w:rPr>
        <w:t>meclisin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açı</w:t>
      </w:r>
      <w:r w:rsidR="00446349" w:rsidRPr="00BC3FC3">
        <w:rPr>
          <w:rFonts w:cstheme="minorHAnsi"/>
        </w:rPr>
        <w:t>lmasının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öneminin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vurgulanması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proofErr w:type="gramStart"/>
      <w:r w:rsidR="00446349" w:rsidRPr="00BC3FC3">
        <w:rPr>
          <w:rFonts w:cstheme="minorHAnsi"/>
        </w:rPr>
        <w:t>ve</w:t>
      </w:r>
      <w:proofErr w:type="spellEnd"/>
      <w:r w:rsidR="00446349" w:rsidRPr="00BC3FC3">
        <w:rPr>
          <w:rFonts w:cstheme="minorHAnsi"/>
        </w:rPr>
        <w:t xml:space="preserve"> </w:t>
      </w:r>
      <w:r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ulusal</w:t>
      </w:r>
      <w:proofErr w:type="spellEnd"/>
      <w:proofErr w:type="gramEnd"/>
      <w:r w:rsidR="00446349"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değerlere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sahip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çıkılması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amacıyla</w:t>
      </w:r>
      <w:proofErr w:type="spellEnd"/>
      <w:r w:rsidR="00446349" w:rsidRPr="00BC3FC3">
        <w:rPr>
          <w:rFonts w:cstheme="minorHAnsi"/>
        </w:rPr>
        <w:t xml:space="preserve">; </w:t>
      </w:r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çocuk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gözünden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="00446349" w:rsidRPr="00BC3FC3">
        <w:rPr>
          <w:rFonts w:cstheme="minorHAnsi"/>
        </w:rPr>
        <w:t>ve</w:t>
      </w:r>
      <w:proofErr w:type="spellEnd"/>
      <w:r w:rsidR="00446349"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onların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iç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dünyalarını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anlatan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eserlerin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katılacağı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resim</w:t>
      </w:r>
      <w:proofErr w:type="spellEnd"/>
      <w:r w:rsidR="0041717E">
        <w:rPr>
          <w:rFonts w:cstheme="minorHAnsi"/>
        </w:rPr>
        <w:t xml:space="preserve">, </w:t>
      </w:r>
      <w:proofErr w:type="spellStart"/>
      <w:r w:rsidR="0041717E">
        <w:rPr>
          <w:rFonts w:cstheme="minorHAnsi"/>
        </w:rPr>
        <w:t>şiir</w:t>
      </w:r>
      <w:proofErr w:type="spellEnd"/>
      <w:r w:rsidR="0041717E">
        <w:rPr>
          <w:rFonts w:cstheme="minorHAnsi"/>
        </w:rPr>
        <w:t xml:space="preserve"> </w:t>
      </w:r>
      <w:proofErr w:type="spellStart"/>
      <w:r w:rsidR="0041717E">
        <w:rPr>
          <w:rFonts w:cstheme="minorHAnsi"/>
        </w:rPr>
        <w:t>ve</w:t>
      </w:r>
      <w:proofErr w:type="spellEnd"/>
      <w:r w:rsidR="0041717E">
        <w:rPr>
          <w:rFonts w:cstheme="minorHAnsi"/>
        </w:rPr>
        <w:t xml:space="preserve"> </w:t>
      </w:r>
      <w:proofErr w:type="spellStart"/>
      <w:r w:rsidR="0041717E">
        <w:rPr>
          <w:rFonts w:cstheme="minorHAnsi"/>
        </w:rPr>
        <w:t>kısa</w:t>
      </w:r>
      <w:proofErr w:type="spellEnd"/>
      <w:r w:rsidR="0041717E">
        <w:rPr>
          <w:rFonts w:cstheme="minorHAnsi"/>
        </w:rPr>
        <w:t xml:space="preserve"> </w:t>
      </w:r>
      <w:proofErr w:type="spellStart"/>
      <w:r w:rsidR="0041717E">
        <w:rPr>
          <w:rFonts w:cstheme="minorHAnsi"/>
        </w:rPr>
        <w:t>öykü</w:t>
      </w:r>
      <w:proofErr w:type="spellEnd"/>
      <w:r w:rsidR="0041717E">
        <w:rPr>
          <w:rFonts w:cstheme="minorHAnsi"/>
        </w:rPr>
        <w:t xml:space="preserve">  </w:t>
      </w:r>
      <w:proofErr w:type="spellStart"/>
      <w:r w:rsidR="0041717E">
        <w:rPr>
          <w:rFonts w:cstheme="minorHAnsi"/>
        </w:rPr>
        <w:t>yarışmaları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düzenle</w:t>
      </w:r>
      <w:r w:rsidR="00446349" w:rsidRPr="00BC3FC3">
        <w:rPr>
          <w:rFonts w:cstheme="minorHAnsi"/>
        </w:rPr>
        <w:t>n</w:t>
      </w:r>
      <w:r w:rsidRPr="00BC3FC3">
        <w:rPr>
          <w:rFonts w:cstheme="minorHAnsi"/>
        </w:rPr>
        <w:t>mektir</w:t>
      </w:r>
      <w:proofErr w:type="spellEnd"/>
      <w:r w:rsidRPr="00BC3FC3">
        <w:rPr>
          <w:rFonts w:cstheme="minorHAnsi"/>
        </w:rPr>
        <w:t>.</w:t>
      </w:r>
    </w:p>
    <w:p w14:paraId="60E77CD6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</w:p>
    <w:p w14:paraId="2BAD14CE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  <w:r w:rsidRPr="00BC3FC3">
        <w:rPr>
          <w:rFonts w:cstheme="minorHAnsi"/>
          <w:b/>
          <w:u w:val="single"/>
          <w:lang w:val="tr-TR"/>
        </w:rPr>
        <w:t xml:space="preserve">Yarışmanın </w:t>
      </w:r>
      <w:r w:rsidRPr="00BC3FC3">
        <w:rPr>
          <w:rFonts w:cstheme="minorHAnsi"/>
          <w:b/>
          <w:spacing w:val="-1"/>
          <w:u w:val="single"/>
          <w:lang w:val="tr-TR"/>
        </w:rPr>
        <w:t>Konusu</w:t>
      </w:r>
    </w:p>
    <w:p w14:paraId="73DC4338" w14:textId="086ADB4C" w:rsidR="00D415DF" w:rsidRPr="00BC3FC3" w:rsidRDefault="00D415DF" w:rsidP="00D415DF">
      <w:pPr>
        <w:jc w:val="both"/>
        <w:rPr>
          <w:rFonts w:cstheme="minorHAnsi"/>
          <w:lang w:val="tr-TR"/>
        </w:rPr>
      </w:pPr>
      <w:r w:rsidRPr="00BC3FC3">
        <w:rPr>
          <w:rFonts w:cstheme="minorHAnsi"/>
          <w:b/>
          <w:lang w:val="tr-TR"/>
        </w:rPr>
        <w:t>Madde-2</w:t>
      </w:r>
      <w:r w:rsidRPr="00BC3FC3">
        <w:rPr>
          <w:rFonts w:cstheme="minorHAnsi"/>
          <w:lang w:val="tr-TR"/>
        </w:rPr>
        <w:t xml:space="preserve">- </w:t>
      </w:r>
      <w:r w:rsidR="00C5699E" w:rsidRPr="00BC3FC3">
        <w:rPr>
          <w:rFonts w:cstheme="minorHAnsi"/>
          <w:lang w:val="tr-TR"/>
        </w:rPr>
        <w:t>Resim ve şiir y</w:t>
      </w:r>
      <w:r w:rsidRPr="00BC3FC3">
        <w:rPr>
          <w:rFonts w:cstheme="minorHAnsi"/>
          <w:lang w:val="tr-TR"/>
        </w:rPr>
        <w:t>arışma</w:t>
      </w:r>
      <w:r w:rsidR="00C5699E" w:rsidRPr="00BC3FC3">
        <w:rPr>
          <w:rFonts w:cstheme="minorHAnsi"/>
          <w:lang w:val="tr-TR"/>
        </w:rPr>
        <w:t>larının</w:t>
      </w:r>
      <w:r w:rsidRPr="00BC3FC3">
        <w:rPr>
          <w:rFonts w:cstheme="minorHAnsi"/>
          <w:lang w:val="tr-TR"/>
        </w:rPr>
        <w:t xml:space="preserve"> </w:t>
      </w:r>
      <w:r w:rsidR="00C5699E" w:rsidRPr="00BC3FC3">
        <w:rPr>
          <w:rFonts w:cstheme="minorHAnsi"/>
          <w:lang w:val="tr-TR"/>
        </w:rPr>
        <w:t>teması</w:t>
      </w:r>
      <w:r w:rsidRPr="00BC3FC3">
        <w:rPr>
          <w:rFonts w:cstheme="minorHAnsi"/>
          <w:lang w:val="tr-TR"/>
        </w:rPr>
        <w:t xml:space="preserve"> “</w:t>
      </w:r>
      <w:r w:rsidR="00C5699E" w:rsidRPr="00BC3FC3">
        <w:rPr>
          <w:rStyle w:val="oypena"/>
          <w:rFonts w:cstheme="minorHAnsi"/>
          <w:b/>
          <w:bCs/>
          <w:color w:val="F63636"/>
        </w:rPr>
        <w:t xml:space="preserve">En </w:t>
      </w:r>
      <w:proofErr w:type="spellStart"/>
      <w:r w:rsidR="00C5699E" w:rsidRPr="00BC3FC3">
        <w:rPr>
          <w:rStyle w:val="oypena"/>
          <w:rFonts w:cstheme="minorHAnsi"/>
          <w:b/>
          <w:bCs/>
          <w:color w:val="F63636"/>
        </w:rPr>
        <w:t>Büyük</w:t>
      </w:r>
      <w:proofErr w:type="spellEnd"/>
      <w:r w:rsidR="00C5699E" w:rsidRPr="00BC3FC3">
        <w:rPr>
          <w:rStyle w:val="oypena"/>
          <w:rFonts w:cstheme="minorHAnsi"/>
          <w:b/>
          <w:bCs/>
          <w:color w:val="F63636"/>
        </w:rPr>
        <w:t xml:space="preserve"> </w:t>
      </w:r>
      <w:proofErr w:type="spellStart"/>
      <w:r w:rsidR="00C5699E" w:rsidRPr="00BC3FC3">
        <w:rPr>
          <w:rStyle w:val="oypena"/>
          <w:rFonts w:cstheme="minorHAnsi"/>
          <w:b/>
          <w:bCs/>
          <w:color w:val="F63636"/>
        </w:rPr>
        <w:t>Bayram</w:t>
      </w:r>
      <w:proofErr w:type="spellEnd"/>
      <w:r w:rsidR="00C5699E" w:rsidRPr="00BC3FC3">
        <w:rPr>
          <w:rStyle w:val="oypena"/>
          <w:rFonts w:cstheme="minorHAnsi"/>
          <w:b/>
          <w:bCs/>
          <w:color w:val="F63636"/>
        </w:rPr>
        <w:t xml:space="preserve"> 23 Nisan</w:t>
      </w:r>
      <w:r w:rsidR="00C5699E" w:rsidRPr="00BC3FC3">
        <w:rPr>
          <w:rFonts w:cstheme="minorHAnsi"/>
          <w:lang w:val="tr-TR"/>
        </w:rPr>
        <w:t xml:space="preserve">” </w:t>
      </w:r>
      <w:proofErr w:type="spellStart"/>
      <w:proofErr w:type="gramStart"/>
      <w:r w:rsidR="00C5699E" w:rsidRPr="00BC3FC3">
        <w:rPr>
          <w:rFonts w:cstheme="minorHAnsi"/>
          <w:lang w:val="tr-TR"/>
        </w:rPr>
        <w:t>dı</w:t>
      </w:r>
      <w:r w:rsidRPr="00BC3FC3">
        <w:rPr>
          <w:rFonts w:cstheme="minorHAnsi"/>
          <w:lang w:val="tr-TR"/>
        </w:rPr>
        <w:t>r</w:t>
      </w:r>
      <w:proofErr w:type="spellEnd"/>
      <w:proofErr w:type="gramEnd"/>
      <w:r w:rsidRPr="00BC3FC3">
        <w:rPr>
          <w:rFonts w:cstheme="minorHAnsi"/>
          <w:lang w:val="tr-TR"/>
        </w:rPr>
        <w:t>.</w:t>
      </w:r>
      <w:r w:rsidR="0041717E">
        <w:rPr>
          <w:rFonts w:cstheme="minorHAnsi"/>
          <w:lang w:val="tr-TR"/>
        </w:rPr>
        <w:t xml:space="preserve"> (İlkokul </w:t>
      </w:r>
      <w:r w:rsidR="00BF069D">
        <w:rPr>
          <w:rFonts w:cstheme="minorHAnsi"/>
          <w:lang w:val="tr-TR"/>
        </w:rPr>
        <w:t>ö</w:t>
      </w:r>
      <w:bookmarkStart w:id="0" w:name="_GoBack"/>
      <w:bookmarkEnd w:id="0"/>
      <w:r w:rsidR="0041717E">
        <w:rPr>
          <w:rFonts w:cstheme="minorHAnsi"/>
          <w:lang w:val="tr-TR"/>
        </w:rPr>
        <w:t>ğrencileri)</w:t>
      </w:r>
    </w:p>
    <w:p w14:paraId="03B94BFE" w14:textId="62A74BCF" w:rsidR="00C5699E" w:rsidRPr="00BC3FC3" w:rsidRDefault="00C5699E" w:rsidP="00D415DF">
      <w:pPr>
        <w:jc w:val="both"/>
        <w:rPr>
          <w:rFonts w:cstheme="minorHAnsi"/>
          <w:lang w:val="tr-TR"/>
        </w:rPr>
      </w:pPr>
      <w:r w:rsidRPr="00BC3FC3">
        <w:rPr>
          <w:rFonts w:cstheme="minorHAnsi"/>
          <w:lang w:val="tr-TR"/>
        </w:rPr>
        <w:t xml:space="preserve">                  Kısa öykü yazma yarışmasının teması “</w:t>
      </w:r>
      <w:r w:rsidRPr="00BC3FC3">
        <w:rPr>
          <w:rStyle w:val="oypena"/>
          <w:rFonts w:cstheme="minorHAnsi"/>
          <w:b/>
          <w:bCs/>
          <w:color w:val="F63636"/>
        </w:rPr>
        <w:t xml:space="preserve">23 Nisan </w:t>
      </w:r>
      <w:proofErr w:type="spellStart"/>
      <w:r w:rsidRPr="00BC3FC3">
        <w:rPr>
          <w:rStyle w:val="oypena"/>
          <w:rFonts w:cstheme="minorHAnsi"/>
          <w:b/>
          <w:bCs/>
          <w:color w:val="F63636"/>
        </w:rPr>
        <w:t>Coşkusu</w:t>
      </w:r>
      <w:proofErr w:type="spellEnd"/>
      <w:r w:rsidRPr="00BC3FC3">
        <w:rPr>
          <w:rFonts w:cstheme="minorHAnsi"/>
          <w:lang w:val="tr-TR"/>
        </w:rPr>
        <w:t xml:space="preserve">”dur. </w:t>
      </w:r>
      <w:r w:rsidR="0041717E">
        <w:rPr>
          <w:rFonts w:cstheme="minorHAnsi"/>
          <w:lang w:val="tr-TR"/>
        </w:rPr>
        <w:t>(Ortaokul öğrencileri)</w:t>
      </w:r>
    </w:p>
    <w:p w14:paraId="7FBC035D" w14:textId="77777777" w:rsidR="00C5699E" w:rsidRPr="00BC3FC3" w:rsidRDefault="00C5699E" w:rsidP="00D415DF">
      <w:pPr>
        <w:jc w:val="both"/>
        <w:rPr>
          <w:rFonts w:cstheme="minorHAnsi"/>
          <w:lang w:val="tr-TR"/>
        </w:rPr>
      </w:pPr>
    </w:p>
    <w:p w14:paraId="640BA896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  <w:r w:rsidRPr="00BC3FC3">
        <w:rPr>
          <w:rFonts w:cstheme="minorHAnsi"/>
          <w:b/>
          <w:u w:val="single"/>
          <w:lang w:val="tr-TR"/>
        </w:rPr>
        <w:t>Yarışmaya Katılacaklar</w:t>
      </w:r>
    </w:p>
    <w:p w14:paraId="2E4F7C67" w14:textId="54812F49" w:rsidR="00D415DF" w:rsidRPr="00BC3FC3" w:rsidRDefault="00D415DF" w:rsidP="00D415DF">
      <w:pPr>
        <w:jc w:val="both"/>
        <w:rPr>
          <w:rFonts w:cstheme="minorHAnsi"/>
          <w:spacing w:val="2"/>
          <w:lang w:val="tr-TR"/>
        </w:rPr>
      </w:pPr>
      <w:r w:rsidRPr="00BC3FC3">
        <w:rPr>
          <w:rFonts w:cstheme="minorHAnsi"/>
          <w:b/>
          <w:lang w:val="tr-TR"/>
        </w:rPr>
        <w:t xml:space="preserve">Madde-3- </w:t>
      </w:r>
      <w:r w:rsidRPr="00BC3FC3">
        <w:rPr>
          <w:rFonts w:cstheme="minorHAnsi"/>
          <w:lang w:val="tr-TR"/>
        </w:rPr>
        <w:t>Yarışmaya ilçemizdeki resmî</w:t>
      </w:r>
      <w:r w:rsidRPr="00BC3FC3">
        <w:rPr>
          <w:rFonts w:cstheme="minorHAnsi"/>
          <w:spacing w:val="3"/>
          <w:lang w:val="tr-TR"/>
        </w:rPr>
        <w:t xml:space="preserve">/özel </w:t>
      </w:r>
      <w:r w:rsidR="00C86002" w:rsidRPr="00BC3FC3">
        <w:rPr>
          <w:rFonts w:cstheme="minorHAnsi"/>
          <w:lang w:val="tr-TR"/>
        </w:rPr>
        <w:t>ilkokul ve</w:t>
      </w:r>
      <w:r w:rsidRPr="00BC3FC3">
        <w:rPr>
          <w:rFonts w:cstheme="minorHAnsi"/>
          <w:lang w:val="tr-TR"/>
        </w:rPr>
        <w:t xml:space="preserve"> ortaokul öğrencileri katılacaktır</w:t>
      </w:r>
      <w:r w:rsidRPr="00BC3FC3">
        <w:rPr>
          <w:rFonts w:cstheme="minorHAnsi"/>
          <w:spacing w:val="-4"/>
          <w:lang w:val="tr-TR"/>
        </w:rPr>
        <w:t>.</w:t>
      </w:r>
      <w:r w:rsidRPr="00BC3FC3">
        <w:rPr>
          <w:rFonts w:cstheme="minorHAnsi"/>
          <w:lang w:val="tr-TR"/>
        </w:rPr>
        <w:t xml:space="preserve"> Yarışmaya katılımda gönüllülük esastır. </w:t>
      </w:r>
    </w:p>
    <w:p w14:paraId="3A644333" w14:textId="77777777" w:rsidR="00D415DF" w:rsidRPr="00BC3FC3" w:rsidRDefault="00D415DF" w:rsidP="00D415DF">
      <w:pPr>
        <w:jc w:val="both"/>
        <w:rPr>
          <w:rFonts w:cstheme="minorHAnsi"/>
          <w:lang w:val="tr-TR"/>
        </w:rPr>
      </w:pPr>
    </w:p>
    <w:p w14:paraId="2166A2B1" w14:textId="77777777" w:rsidR="00BC3FC3" w:rsidRPr="00BC3FC3" w:rsidRDefault="00BC3FC3" w:rsidP="00BC3FC3">
      <w:pPr>
        <w:spacing w:before="60" w:after="60" w:line="360" w:lineRule="auto"/>
        <w:rPr>
          <w:rFonts w:cstheme="minorHAnsi"/>
          <w:b/>
          <w:u w:val="single"/>
        </w:rPr>
      </w:pPr>
      <w:r w:rsidRPr="00BC3FC3">
        <w:rPr>
          <w:rFonts w:cstheme="minorHAnsi"/>
          <w:b/>
          <w:u w:val="single"/>
        </w:rPr>
        <w:t>KATILIM KOŞULLARI</w:t>
      </w:r>
    </w:p>
    <w:p w14:paraId="797C1712" w14:textId="77777777" w:rsidR="00BC3FC3" w:rsidRPr="00BC3FC3" w:rsidRDefault="00BC3FC3" w:rsidP="00BC3FC3">
      <w:pPr>
        <w:rPr>
          <w:rFonts w:cstheme="minorHAnsi"/>
          <w:b/>
          <w:u w:val="single"/>
        </w:rPr>
      </w:pPr>
      <w:proofErr w:type="spellStart"/>
      <w:r w:rsidRPr="00BC3FC3">
        <w:rPr>
          <w:rFonts w:cstheme="minorHAnsi"/>
          <w:b/>
          <w:u w:val="single"/>
        </w:rPr>
        <w:t>Resim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Yarışmasına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Katılma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Şartları</w:t>
      </w:r>
      <w:proofErr w:type="spellEnd"/>
      <w:r w:rsidRPr="00BC3FC3">
        <w:rPr>
          <w:rFonts w:cstheme="minorHAnsi"/>
          <w:b/>
          <w:u w:val="single"/>
        </w:rPr>
        <w:t>:</w:t>
      </w:r>
    </w:p>
    <w:p w14:paraId="288E0547" w14:textId="77777777" w:rsidR="00BC3FC3" w:rsidRPr="00BC3FC3" w:rsidRDefault="00BC3FC3" w:rsidP="00BC3FC3">
      <w:pPr>
        <w:rPr>
          <w:rFonts w:cstheme="minorHAnsi"/>
          <w:b/>
          <w:u w:val="single"/>
        </w:rPr>
      </w:pPr>
    </w:p>
    <w:p w14:paraId="6B6D3275" w14:textId="77777777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1-Öğrenciler </w:t>
      </w:r>
      <w:proofErr w:type="spellStart"/>
      <w:r w:rsidRPr="00BC3FC3">
        <w:rPr>
          <w:rFonts w:cstheme="minorHAnsi"/>
        </w:rPr>
        <w:t>ödül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almamış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birer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eser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ile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yarışmaya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katılacaktır</w:t>
      </w:r>
      <w:proofErr w:type="spellEnd"/>
      <w:r w:rsidRPr="00BC3FC3">
        <w:rPr>
          <w:rFonts w:cstheme="minorHAnsi"/>
        </w:rPr>
        <w:t>.</w:t>
      </w:r>
      <w:proofErr w:type="gramEnd"/>
    </w:p>
    <w:p w14:paraId="57359F26" w14:textId="77777777" w:rsidR="00BC3FC3" w:rsidRPr="00BC3FC3" w:rsidRDefault="00BC3FC3" w:rsidP="00BC3FC3">
      <w:pPr>
        <w:jc w:val="both"/>
        <w:rPr>
          <w:rFonts w:cstheme="minorHAnsi"/>
        </w:rPr>
      </w:pPr>
      <w:r w:rsidRPr="00BC3FC3">
        <w:rPr>
          <w:rFonts w:cstheme="minorHAnsi"/>
        </w:rPr>
        <w:t xml:space="preserve">2-Ölçüler: </w:t>
      </w:r>
      <w:proofErr w:type="spellStart"/>
      <w:r w:rsidRPr="00BC3FC3">
        <w:rPr>
          <w:rFonts w:cstheme="minorHAnsi"/>
        </w:rPr>
        <w:t>Resim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kağıdı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boyutu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öğrenci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seçimine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bırakılmıştır</w:t>
      </w:r>
      <w:proofErr w:type="spellEnd"/>
      <w:r w:rsidRPr="00BC3FC3">
        <w:rPr>
          <w:rFonts w:cstheme="minorHAnsi"/>
        </w:rPr>
        <w:t xml:space="preserve">. </w:t>
      </w:r>
    </w:p>
    <w:p w14:paraId="3F275D54" w14:textId="77777777" w:rsidR="00BC3FC3" w:rsidRPr="00BC3FC3" w:rsidRDefault="00BC3FC3" w:rsidP="00BC3FC3">
      <w:pPr>
        <w:jc w:val="both"/>
        <w:rPr>
          <w:rFonts w:cstheme="minorHAnsi"/>
        </w:rPr>
      </w:pPr>
      <w:r w:rsidRPr="00BC3FC3">
        <w:rPr>
          <w:rFonts w:cstheme="minorHAnsi"/>
        </w:rPr>
        <w:t xml:space="preserve">3-Suluboya, </w:t>
      </w:r>
      <w:proofErr w:type="spellStart"/>
      <w:r w:rsidRPr="00BC3FC3">
        <w:rPr>
          <w:rFonts w:cstheme="minorHAnsi"/>
        </w:rPr>
        <w:t>Guaj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Boya</w:t>
      </w:r>
      <w:proofErr w:type="spellEnd"/>
      <w:r w:rsidRPr="00BC3FC3">
        <w:rPr>
          <w:rFonts w:cstheme="minorHAnsi"/>
        </w:rPr>
        <w:t xml:space="preserve">, Pastel </w:t>
      </w:r>
      <w:proofErr w:type="spellStart"/>
      <w:r w:rsidRPr="00BC3FC3">
        <w:rPr>
          <w:rFonts w:cstheme="minorHAnsi"/>
        </w:rPr>
        <w:t>Boya</w:t>
      </w:r>
      <w:proofErr w:type="spellEnd"/>
      <w:r w:rsidRPr="00BC3FC3">
        <w:rPr>
          <w:rFonts w:cstheme="minorHAnsi"/>
        </w:rPr>
        <w:t xml:space="preserve">, </w:t>
      </w:r>
      <w:proofErr w:type="spellStart"/>
      <w:r w:rsidRPr="00BC3FC3">
        <w:rPr>
          <w:rFonts w:cstheme="minorHAnsi"/>
        </w:rPr>
        <w:t>Kuru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Boya</w:t>
      </w:r>
      <w:proofErr w:type="spellEnd"/>
    </w:p>
    <w:p w14:paraId="64344843" w14:textId="77777777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4-Eserler </w:t>
      </w:r>
      <w:proofErr w:type="spellStart"/>
      <w:r w:rsidRPr="00BC3FC3">
        <w:rPr>
          <w:rFonts w:cstheme="minorHAnsi"/>
        </w:rPr>
        <w:t>paspartulanacak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ve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dışarıya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taşmayacak</w:t>
      </w:r>
      <w:proofErr w:type="spellEnd"/>
      <w:r w:rsidRPr="00BC3FC3">
        <w:rPr>
          <w:rFonts w:cstheme="minorHAnsi"/>
        </w:rPr>
        <w:t xml:space="preserve">, </w:t>
      </w:r>
      <w:proofErr w:type="spellStart"/>
      <w:r w:rsidRPr="00BC3FC3">
        <w:rPr>
          <w:rFonts w:cstheme="minorHAnsi"/>
        </w:rPr>
        <w:t>kırılmayacak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şekilde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iki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mukavva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arasına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konularak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paketlenecektir</w:t>
      </w:r>
      <w:proofErr w:type="spellEnd"/>
      <w:r w:rsidRPr="00BC3FC3">
        <w:rPr>
          <w:rFonts w:cstheme="minorHAnsi"/>
        </w:rPr>
        <w:t>.</w:t>
      </w:r>
      <w:proofErr w:type="gramEnd"/>
    </w:p>
    <w:p w14:paraId="44C52FFF" w14:textId="77777777" w:rsidR="00BC3FC3" w:rsidRPr="00BC3FC3" w:rsidRDefault="00BC3FC3" w:rsidP="00BC3FC3">
      <w:pPr>
        <w:rPr>
          <w:rFonts w:cstheme="minorHAnsi"/>
          <w:sz w:val="20"/>
          <w:szCs w:val="20"/>
        </w:rPr>
      </w:pPr>
    </w:p>
    <w:p w14:paraId="5BCF1490" w14:textId="118E6FDA" w:rsidR="00BC3FC3" w:rsidRPr="00BC3FC3" w:rsidRDefault="00BC3FC3" w:rsidP="00BC3FC3">
      <w:pPr>
        <w:rPr>
          <w:rFonts w:cstheme="minorHAnsi"/>
          <w:b/>
          <w:u w:val="single"/>
        </w:rPr>
      </w:pPr>
      <w:proofErr w:type="spellStart"/>
      <w:r w:rsidRPr="00BC3FC3">
        <w:rPr>
          <w:rFonts w:cstheme="minorHAnsi"/>
          <w:b/>
          <w:u w:val="single"/>
        </w:rPr>
        <w:t>Şiir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ve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Kısa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Öykü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Yazma</w:t>
      </w:r>
      <w:proofErr w:type="spellEnd"/>
      <w:r>
        <w:rPr>
          <w:rFonts w:cstheme="minorHAnsi"/>
          <w:b/>
          <w:u w:val="single"/>
        </w:rPr>
        <w:t xml:space="preserve"> </w:t>
      </w:r>
      <w:proofErr w:type="spellStart"/>
      <w:r>
        <w:rPr>
          <w:rFonts w:cstheme="minorHAnsi"/>
          <w:b/>
          <w:u w:val="single"/>
        </w:rPr>
        <w:t>Yarışmalarına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Katılma</w:t>
      </w:r>
      <w:proofErr w:type="spellEnd"/>
      <w:r w:rsidRPr="00BC3FC3">
        <w:rPr>
          <w:rFonts w:cstheme="minorHAnsi"/>
          <w:b/>
          <w:u w:val="single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Şartları</w:t>
      </w:r>
      <w:proofErr w:type="spellEnd"/>
      <w:r w:rsidRPr="00BC3FC3">
        <w:rPr>
          <w:rFonts w:cstheme="minorHAnsi"/>
          <w:b/>
          <w:u w:val="single"/>
        </w:rPr>
        <w:t>:</w:t>
      </w:r>
    </w:p>
    <w:p w14:paraId="3254CABB" w14:textId="77777777" w:rsidR="00BC3FC3" w:rsidRPr="00BC3FC3" w:rsidRDefault="00BC3FC3" w:rsidP="00BC3FC3">
      <w:pPr>
        <w:rPr>
          <w:rFonts w:cstheme="minorHAnsi"/>
          <w:b/>
          <w:u w:val="single"/>
        </w:rPr>
      </w:pPr>
    </w:p>
    <w:p w14:paraId="79F2296B" w14:textId="77777777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1-Öğrenciler </w:t>
      </w:r>
      <w:proofErr w:type="spellStart"/>
      <w:r w:rsidRPr="00BC3FC3">
        <w:rPr>
          <w:rFonts w:cstheme="minorHAnsi"/>
        </w:rPr>
        <w:t>ödül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almamış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birer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eser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ile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yarışmaya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katılacaktır</w:t>
      </w:r>
      <w:proofErr w:type="spellEnd"/>
      <w:r w:rsidRPr="00BC3FC3">
        <w:rPr>
          <w:rFonts w:cstheme="minorHAnsi"/>
        </w:rPr>
        <w:t>.</w:t>
      </w:r>
      <w:proofErr w:type="gramEnd"/>
    </w:p>
    <w:p w14:paraId="5A2BE4A2" w14:textId="3CE97A87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2-Eserler A4 </w:t>
      </w:r>
      <w:proofErr w:type="spellStart"/>
      <w:r w:rsidRPr="00BC3FC3">
        <w:rPr>
          <w:rFonts w:cstheme="minorHAnsi"/>
        </w:rPr>
        <w:t>dosya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kağıdına</w:t>
      </w:r>
      <w:proofErr w:type="spellEnd"/>
      <w:r w:rsidRPr="00BC3FC3">
        <w:rPr>
          <w:rFonts w:cstheme="minorHAnsi"/>
        </w:rPr>
        <w:t xml:space="preserve"> Word Times New Roman 12 </w:t>
      </w:r>
      <w:proofErr w:type="spellStart"/>
      <w:r w:rsidRPr="00BC3FC3">
        <w:rPr>
          <w:rFonts w:cstheme="minorHAnsi"/>
        </w:rPr>
        <w:t>Punto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veya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okunaklı</w:t>
      </w:r>
      <w:proofErr w:type="spellEnd"/>
      <w:r w:rsidRPr="00BC3FC3">
        <w:rPr>
          <w:rFonts w:cstheme="minorHAnsi"/>
        </w:rPr>
        <w:t xml:space="preserve"> el </w:t>
      </w:r>
      <w:proofErr w:type="spellStart"/>
      <w:r w:rsidRPr="00BC3FC3">
        <w:rPr>
          <w:rFonts w:cstheme="minorHAnsi"/>
        </w:rPr>
        <w:t>yazısı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ile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yazılacaktır</w:t>
      </w:r>
      <w:proofErr w:type="spellEnd"/>
      <w:r w:rsidRPr="00BC3FC3">
        <w:rPr>
          <w:rFonts w:cstheme="minorHAnsi"/>
        </w:rPr>
        <w:t>.</w:t>
      </w:r>
      <w:proofErr w:type="gramEnd"/>
      <w:r w:rsidRPr="00BC3FC3">
        <w:rPr>
          <w:rFonts w:cstheme="minorHAnsi"/>
        </w:rPr>
        <w:t xml:space="preserve"> </w:t>
      </w:r>
      <w:proofErr w:type="spellStart"/>
      <w:proofErr w:type="gramStart"/>
      <w:r w:rsidRPr="00BC3FC3">
        <w:rPr>
          <w:rFonts w:cstheme="minorHAnsi"/>
        </w:rPr>
        <w:t>K</w:t>
      </w:r>
      <w:r w:rsidR="00E14C00">
        <w:rPr>
          <w:rFonts w:cstheme="minorHAnsi"/>
        </w:rPr>
        <w:t>ısa</w:t>
      </w:r>
      <w:proofErr w:type="spellEnd"/>
      <w:r w:rsidR="00E14C00">
        <w:rPr>
          <w:rFonts w:cstheme="minorHAnsi"/>
        </w:rPr>
        <w:t xml:space="preserve"> </w:t>
      </w:r>
      <w:proofErr w:type="spellStart"/>
      <w:r w:rsidR="00E14C00">
        <w:rPr>
          <w:rFonts w:cstheme="minorHAnsi"/>
        </w:rPr>
        <w:t>Öykü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ve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Şiir</w:t>
      </w:r>
      <w:proofErr w:type="spellEnd"/>
      <w:r w:rsidRPr="00BC3FC3">
        <w:rPr>
          <w:rFonts w:cstheme="minorHAnsi"/>
        </w:rPr>
        <w:t xml:space="preserve"> </w:t>
      </w:r>
      <w:r w:rsidRPr="005B25F5">
        <w:rPr>
          <w:rFonts w:cstheme="minorHAnsi"/>
          <w:b/>
        </w:rPr>
        <w:t xml:space="preserve">2 </w:t>
      </w:r>
      <w:proofErr w:type="spellStart"/>
      <w:r w:rsidRPr="005B25F5">
        <w:rPr>
          <w:rFonts w:cstheme="minorHAnsi"/>
          <w:b/>
        </w:rPr>
        <w:t>sayfayı</w:t>
      </w:r>
      <w:proofErr w:type="spellEnd"/>
      <w:r w:rsidRPr="005B25F5">
        <w:rPr>
          <w:rFonts w:cstheme="minorHAnsi"/>
          <w:b/>
        </w:rPr>
        <w:t xml:space="preserve"> </w:t>
      </w:r>
      <w:proofErr w:type="spellStart"/>
      <w:r w:rsidRPr="005B25F5">
        <w:rPr>
          <w:rFonts w:cstheme="minorHAnsi"/>
          <w:b/>
        </w:rPr>
        <w:t>geçmeyecek</w:t>
      </w:r>
      <w:proofErr w:type="spellEnd"/>
      <w:r w:rsidRPr="00BC3FC3">
        <w:rPr>
          <w:rFonts w:cstheme="minorHAnsi"/>
        </w:rPr>
        <w:t>.</w:t>
      </w:r>
      <w:proofErr w:type="gramEnd"/>
    </w:p>
    <w:p w14:paraId="60EEF0F1" w14:textId="77777777" w:rsidR="00BC3FC3" w:rsidRPr="00BC3FC3" w:rsidRDefault="00BC3FC3" w:rsidP="00BC3FC3">
      <w:pPr>
        <w:rPr>
          <w:rFonts w:cstheme="minorHAnsi"/>
          <w:sz w:val="20"/>
          <w:szCs w:val="20"/>
        </w:rPr>
      </w:pPr>
    </w:p>
    <w:p w14:paraId="499E4270" w14:textId="77777777" w:rsidR="00BC3FC3" w:rsidRPr="00BC3FC3" w:rsidRDefault="00BC3FC3" w:rsidP="00BC3FC3">
      <w:pPr>
        <w:spacing w:before="60" w:after="60" w:line="360" w:lineRule="auto"/>
        <w:rPr>
          <w:rFonts w:cstheme="minorHAnsi"/>
          <w:b/>
          <w:u w:val="single"/>
        </w:rPr>
      </w:pPr>
      <w:r w:rsidRPr="00BC3FC3">
        <w:rPr>
          <w:rFonts w:cstheme="minorHAnsi"/>
          <w:b/>
          <w:u w:val="single"/>
        </w:rPr>
        <w:t>YARIŞMA KOŞULLARI</w:t>
      </w:r>
    </w:p>
    <w:p w14:paraId="5767AA50" w14:textId="5C826E72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1-Eserin </w:t>
      </w:r>
      <w:proofErr w:type="spellStart"/>
      <w:r w:rsidRPr="00BC3FC3">
        <w:rPr>
          <w:rFonts w:cstheme="minorHAnsi"/>
        </w:rPr>
        <w:t>ön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yüzüne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kesinlikle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hiçbir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bilgi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yazılmayacak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ve</w:t>
      </w:r>
      <w:proofErr w:type="spellEnd"/>
      <w:r w:rsidRPr="00BC3FC3">
        <w:rPr>
          <w:rFonts w:cstheme="minorHAnsi"/>
        </w:rPr>
        <w:t xml:space="preserve"> her </w:t>
      </w:r>
      <w:proofErr w:type="spellStart"/>
      <w:r w:rsidRPr="00BC3FC3">
        <w:rPr>
          <w:rFonts w:cstheme="minorHAnsi"/>
        </w:rPr>
        <w:t>yarışmacı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eserinin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arka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yüzüne</w:t>
      </w:r>
      <w:proofErr w:type="spellEnd"/>
      <w:r w:rsidRPr="00BC3FC3">
        <w:rPr>
          <w:rFonts w:cstheme="minorHAnsi"/>
        </w:rPr>
        <w:t xml:space="preserve"> </w:t>
      </w:r>
      <w:r w:rsidR="005B25F5" w:rsidRPr="005B25F5">
        <w:rPr>
          <w:rFonts w:cstheme="minorHAnsi"/>
          <w:b/>
        </w:rPr>
        <w:t>EK-1</w:t>
      </w:r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formuna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uygun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olarak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bilgileri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doldurup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gönderilecektir</w:t>
      </w:r>
      <w:proofErr w:type="spellEnd"/>
      <w:r w:rsidRPr="00BC3FC3">
        <w:rPr>
          <w:rFonts w:cstheme="minorHAnsi"/>
        </w:rPr>
        <w:t>.</w:t>
      </w:r>
      <w:proofErr w:type="gramEnd"/>
    </w:p>
    <w:p w14:paraId="3EFDA0EB" w14:textId="77777777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2-Eserlerin </w:t>
      </w:r>
      <w:proofErr w:type="spellStart"/>
      <w:r w:rsidRPr="00BC3FC3">
        <w:rPr>
          <w:rFonts w:cstheme="minorHAnsi"/>
        </w:rPr>
        <w:t>daha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önce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herhangi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bir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yarışmaya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katılmamış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ve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herhangi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bir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yerde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yayınlanmamış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olması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gerekmektedir</w:t>
      </w:r>
      <w:proofErr w:type="spellEnd"/>
      <w:r w:rsidRPr="00BC3FC3">
        <w:rPr>
          <w:rFonts w:cstheme="minorHAnsi"/>
        </w:rPr>
        <w:t>.</w:t>
      </w:r>
      <w:proofErr w:type="gramEnd"/>
    </w:p>
    <w:p w14:paraId="231339C1" w14:textId="77777777" w:rsidR="00BC3FC3" w:rsidRPr="00BC3FC3" w:rsidRDefault="00BC3FC3" w:rsidP="00BC3FC3">
      <w:pPr>
        <w:jc w:val="both"/>
        <w:rPr>
          <w:rFonts w:cstheme="minorHAnsi"/>
        </w:rPr>
      </w:pPr>
      <w:proofErr w:type="gramStart"/>
      <w:r w:rsidRPr="00BC3FC3">
        <w:rPr>
          <w:rFonts w:cstheme="minorHAnsi"/>
        </w:rPr>
        <w:t xml:space="preserve">3-Yarışma </w:t>
      </w:r>
      <w:proofErr w:type="spellStart"/>
      <w:r w:rsidRPr="00BC3FC3">
        <w:rPr>
          <w:rFonts w:cstheme="minorHAnsi"/>
        </w:rPr>
        <w:t>kuralarına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uygun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olarak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katılmayan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eserler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elenecektir</w:t>
      </w:r>
      <w:proofErr w:type="spellEnd"/>
      <w:r w:rsidRPr="00BC3FC3">
        <w:rPr>
          <w:rFonts w:cstheme="minorHAnsi"/>
        </w:rPr>
        <w:t>.</w:t>
      </w:r>
      <w:proofErr w:type="gramEnd"/>
    </w:p>
    <w:p w14:paraId="6BE035CE" w14:textId="77777777" w:rsidR="00BC3FC3" w:rsidRPr="00BC3FC3" w:rsidRDefault="00BC3FC3" w:rsidP="00BC3FC3">
      <w:pPr>
        <w:jc w:val="both"/>
        <w:rPr>
          <w:rFonts w:cstheme="minorHAnsi"/>
        </w:rPr>
      </w:pPr>
    </w:p>
    <w:p w14:paraId="5CB20A59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</w:p>
    <w:p w14:paraId="3543E7C0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  <w:r w:rsidRPr="00BC3FC3">
        <w:rPr>
          <w:rFonts w:cstheme="minorHAnsi"/>
          <w:b/>
          <w:u w:val="single"/>
          <w:lang w:val="tr-TR"/>
        </w:rPr>
        <w:t>Başvuru</w:t>
      </w:r>
    </w:p>
    <w:p w14:paraId="19F74159" w14:textId="77777777" w:rsidR="00392650" w:rsidRPr="00BC3FC3" w:rsidRDefault="00392650" w:rsidP="00D415DF">
      <w:pPr>
        <w:jc w:val="both"/>
        <w:rPr>
          <w:rFonts w:cstheme="minorHAnsi"/>
          <w:b/>
          <w:u w:val="single"/>
          <w:lang w:val="tr-TR"/>
        </w:rPr>
      </w:pPr>
    </w:p>
    <w:p w14:paraId="1482360B" w14:textId="58A5FD62" w:rsidR="00C86002" w:rsidRPr="00BC3FC3" w:rsidRDefault="00D415DF" w:rsidP="00C86002">
      <w:pPr>
        <w:jc w:val="both"/>
        <w:rPr>
          <w:rFonts w:cstheme="minorHAnsi"/>
          <w:lang w:val="tr-TR"/>
        </w:rPr>
      </w:pPr>
      <w:r w:rsidRPr="00BC3FC3">
        <w:rPr>
          <w:rFonts w:cstheme="minorHAnsi"/>
          <w:b/>
          <w:lang w:val="tr-TR"/>
        </w:rPr>
        <w:t>Madde-4-</w:t>
      </w:r>
      <w:r w:rsidR="00C86002" w:rsidRPr="00BC3FC3">
        <w:rPr>
          <w:rFonts w:cstheme="minorHAnsi"/>
          <w:shd w:val="clear" w:color="auto" w:fill="FFFFFF"/>
          <w:lang w:val="tr-TR"/>
        </w:rPr>
        <w:t xml:space="preserve"> Her okul, Okul Eser İnceleme Komisyonunca </w:t>
      </w:r>
      <w:r w:rsidR="00154099" w:rsidRPr="00BC3FC3">
        <w:rPr>
          <w:rFonts w:cstheme="minorHAnsi"/>
          <w:shd w:val="clear" w:color="auto" w:fill="FFFFFF"/>
          <w:lang w:val="tr-TR"/>
        </w:rPr>
        <w:t xml:space="preserve">eserleri </w:t>
      </w:r>
      <w:r w:rsidR="00154099" w:rsidRPr="00BC3FC3">
        <w:rPr>
          <w:rFonts w:cstheme="minorHAnsi"/>
          <w:b/>
          <w:shd w:val="clear" w:color="auto" w:fill="FFFFFF"/>
          <w:lang w:val="tr-TR"/>
        </w:rPr>
        <w:t>18 Nisan 2025</w:t>
      </w:r>
      <w:r w:rsidR="007E2FCE" w:rsidRPr="00BC3FC3">
        <w:rPr>
          <w:rFonts w:cstheme="minorHAnsi"/>
          <w:b/>
          <w:shd w:val="clear" w:color="auto" w:fill="FFFFFF"/>
          <w:lang w:val="tr-TR"/>
        </w:rPr>
        <w:t xml:space="preserve"> </w:t>
      </w:r>
      <w:r w:rsidR="00154099" w:rsidRPr="00BC3FC3">
        <w:rPr>
          <w:rFonts w:cstheme="minorHAnsi"/>
          <w:b/>
          <w:shd w:val="clear" w:color="auto" w:fill="FFFFFF"/>
          <w:lang w:val="tr-TR"/>
        </w:rPr>
        <w:t>Cuma</w:t>
      </w:r>
      <w:r w:rsidR="00C86002" w:rsidRPr="00BC3FC3">
        <w:rPr>
          <w:rFonts w:cstheme="minorHAnsi"/>
          <w:b/>
          <w:shd w:val="clear" w:color="auto" w:fill="FFFFFF"/>
          <w:lang w:val="tr-TR"/>
        </w:rPr>
        <w:t xml:space="preserve"> </w:t>
      </w:r>
      <w:r w:rsidR="00CB6303" w:rsidRPr="00BC3FC3">
        <w:rPr>
          <w:rFonts w:cstheme="minorHAnsi"/>
          <w:b/>
          <w:shd w:val="clear" w:color="auto" w:fill="FFFFFF"/>
          <w:lang w:val="tr-TR"/>
        </w:rPr>
        <w:t xml:space="preserve">günü </w:t>
      </w:r>
      <w:r w:rsidR="00C86002" w:rsidRPr="00BC3FC3">
        <w:rPr>
          <w:rFonts w:cstheme="minorHAnsi"/>
          <w:shd w:val="clear" w:color="auto" w:fill="FFFFFF"/>
          <w:lang w:val="tr-TR"/>
        </w:rPr>
        <w:t>mesai bitimine kadar İlçe Milli Eğitim Müdürlüğümüz Özel Büro B</w:t>
      </w:r>
      <w:r w:rsidR="007F17A4" w:rsidRPr="00BC3FC3">
        <w:rPr>
          <w:rFonts w:cstheme="minorHAnsi"/>
          <w:shd w:val="clear" w:color="auto" w:fill="FFFFFF"/>
          <w:lang w:val="tr-TR"/>
        </w:rPr>
        <w:t>irimi'ne elden teslim edecektir</w:t>
      </w:r>
      <w:r w:rsidR="00C86002" w:rsidRPr="00BC3FC3">
        <w:rPr>
          <w:rFonts w:cstheme="minorHAnsi"/>
          <w:b/>
          <w:lang w:val="tr-TR"/>
        </w:rPr>
        <w:t>.</w:t>
      </w:r>
      <w:r w:rsidR="00C86002" w:rsidRPr="00BC3FC3">
        <w:rPr>
          <w:rFonts w:cstheme="minorHAnsi"/>
          <w:lang w:val="tr-TR"/>
        </w:rPr>
        <w:t xml:space="preserve"> </w:t>
      </w:r>
      <w:r w:rsidR="00C86002" w:rsidRPr="00BC3FC3">
        <w:rPr>
          <w:rFonts w:cstheme="minorHAnsi"/>
          <w:shd w:val="clear" w:color="auto" w:fill="FFFFFF"/>
          <w:lang w:val="tr-TR"/>
        </w:rPr>
        <w:t>Zamanında teslim edilmeyen eserler dikkate alınmayacaktır.</w:t>
      </w:r>
    </w:p>
    <w:p w14:paraId="62600B7A" w14:textId="77777777" w:rsidR="00C86002" w:rsidRPr="00BC3FC3" w:rsidRDefault="00C86002" w:rsidP="00C86002">
      <w:pPr>
        <w:jc w:val="both"/>
        <w:rPr>
          <w:rFonts w:cstheme="minorHAnsi"/>
          <w:u w:val="single" w:color="000000"/>
          <w:lang w:val="tr-TR"/>
        </w:rPr>
      </w:pPr>
    </w:p>
    <w:p w14:paraId="5CD0F0DB" w14:textId="77777777" w:rsidR="00D415DF" w:rsidRPr="00BC3FC3" w:rsidRDefault="00D415DF" w:rsidP="00D415DF">
      <w:pPr>
        <w:ind w:left="426"/>
        <w:jc w:val="both"/>
        <w:rPr>
          <w:rFonts w:cstheme="minorHAnsi"/>
        </w:rPr>
      </w:pPr>
    </w:p>
    <w:p w14:paraId="283DEA53" w14:textId="3D92BCB0" w:rsidR="00D415DF" w:rsidRPr="00BC3FC3" w:rsidRDefault="00D415DF" w:rsidP="00392650">
      <w:pPr>
        <w:ind w:left="426" w:hanging="568"/>
        <w:jc w:val="both"/>
        <w:rPr>
          <w:rFonts w:cstheme="minorHAnsi"/>
        </w:rPr>
      </w:pPr>
      <w:r w:rsidRPr="00BC3FC3">
        <w:rPr>
          <w:rFonts w:cstheme="minorHAnsi"/>
        </w:rPr>
        <w:t xml:space="preserve">  </w:t>
      </w:r>
    </w:p>
    <w:p w14:paraId="6A53404D" w14:textId="77777777" w:rsidR="00D415DF" w:rsidRPr="00BC3FC3" w:rsidRDefault="00D415DF" w:rsidP="00D415DF">
      <w:pPr>
        <w:ind w:left="426" w:hanging="568"/>
        <w:jc w:val="both"/>
        <w:rPr>
          <w:rFonts w:cstheme="minorHAnsi"/>
          <w:b/>
          <w:u w:val="single"/>
        </w:rPr>
      </w:pPr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  <w:b/>
          <w:u w:val="single"/>
        </w:rPr>
        <w:t>Değerlendirme</w:t>
      </w:r>
      <w:proofErr w:type="spellEnd"/>
      <w:r w:rsidRPr="00BC3FC3">
        <w:rPr>
          <w:rFonts w:cstheme="minorHAnsi"/>
          <w:b/>
          <w:u w:val="single"/>
        </w:rPr>
        <w:t>:</w:t>
      </w:r>
    </w:p>
    <w:p w14:paraId="16D6B51F" w14:textId="77777777" w:rsidR="00D415DF" w:rsidRPr="00BC3FC3" w:rsidRDefault="00D415DF" w:rsidP="00D415DF">
      <w:pPr>
        <w:ind w:left="426" w:hanging="568"/>
        <w:jc w:val="both"/>
        <w:rPr>
          <w:rFonts w:cstheme="minorHAnsi"/>
        </w:rPr>
      </w:pPr>
    </w:p>
    <w:p w14:paraId="45EF365C" w14:textId="00491CEA" w:rsidR="00D415DF" w:rsidRPr="00BC3FC3" w:rsidRDefault="00D415DF" w:rsidP="00CB6303">
      <w:pPr>
        <w:rPr>
          <w:rFonts w:cstheme="minorHAnsi"/>
        </w:rPr>
      </w:pPr>
      <w:r w:rsidRPr="00BC3FC3">
        <w:rPr>
          <w:rFonts w:cstheme="minorHAnsi"/>
        </w:rPr>
        <w:t xml:space="preserve">    </w:t>
      </w:r>
      <w:proofErr w:type="spellStart"/>
      <w:r w:rsidRPr="00BC3FC3">
        <w:rPr>
          <w:rFonts w:cstheme="minorHAnsi"/>
        </w:rPr>
        <w:t>Değerlendirmeler</w:t>
      </w:r>
      <w:proofErr w:type="spellEnd"/>
      <w:r w:rsidRPr="00BC3FC3">
        <w:rPr>
          <w:rFonts w:cstheme="minorHAnsi"/>
        </w:rPr>
        <w:t xml:space="preserve">, </w:t>
      </w:r>
      <w:proofErr w:type="spellStart"/>
      <w:r w:rsidRPr="00BC3FC3">
        <w:rPr>
          <w:rFonts w:cstheme="minorHAnsi"/>
        </w:rPr>
        <w:t>İlçe</w:t>
      </w:r>
      <w:proofErr w:type="spellEnd"/>
      <w:r w:rsidR="00CB6303" w:rsidRPr="00BC3FC3">
        <w:rPr>
          <w:rFonts w:cstheme="minorHAnsi"/>
        </w:rPr>
        <w:t xml:space="preserve"> </w:t>
      </w:r>
      <w:proofErr w:type="spellStart"/>
      <w:r w:rsidR="00CB6303" w:rsidRPr="00BC3FC3">
        <w:rPr>
          <w:rFonts w:cstheme="minorHAnsi"/>
        </w:rPr>
        <w:t>Milli</w:t>
      </w:r>
      <w:proofErr w:type="spellEnd"/>
      <w:r w:rsidR="00CB6303" w:rsidRPr="00BC3FC3">
        <w:rPr>
          <w:rFonts w:cstheme="minorHAnsi"/>
        </w:rPr>
        <w:t xml:space="preserve"> </w:t>
      </w:r>
      <w:proofErr w:type="spellStart"/>
      <w:r w:rsidR="00CB6303" w:rsidRPr="00BC3FC3">
        <w:rPr>
          <w:rFonts w:cstheme="minorHAnsi"/>
        </w:rPr>
        <w:t>Eğitim</w:t>
      </w:r>
      <w:proofErr w:type="spellEnd"/>
      <w:r w:rsidR="00CB6303" w:rsidRPr="00BC3FC3">
        <w:rPr>
          <w:rFonts w:cstheme="minorHAnsi"/>
        </w:rPr>
        <w:t xml:space="preserve"> </w:t>
      </w:r>
      <w:proofErr w:type="spellStart"/>
      <w:r w:rsidR="00CB6303" w:rsidRPr="00BC3FC3">
        <w:rPr>
          <w:rFonts w:cstheme="minorHAnsi"/>
        </w:rPr>
        <w:t>Müdürlüğü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Eser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İnceleme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Komisyonu</w:t>
      </w:r>
      <w:proofErr w:type="spellEnd"/>
      <w:r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t</w:t>
      </w:r>
      <w:r w:rsidR="00C86002" w:rsidRPr="00BC3FC3">
        <w:rPr>
          <w:rFonts w:cstheme="minorHAnsi"/>
        </w:rPr>
        <w:t>arafından</w:t>
      </w:r>
      <w:proofErr w:type="spellEnd"/>
      <w:r w:rsidR="00C86002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eserlerin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yaratıcılık</w:t>
      </w:r>
      <w:proofErr w:type="spellEnd"/>
      <w:r w:rsidR="00050100" w:rsidRPr="00BC3FC3">
        <w:rPr>
          <w:rFonts w:cstheme="minorHAnsi"/>
        </w:rPr>
        <w:t>/</w:t>
      </w:r>
      <w:proofErr w:type="spellStart"/>
      <w:r w:rsidR="00050100" w:rsidRPr="00BC3FC3">
        <w:rPr>
          <w:rFonts w:cstheme="minorHAnsi"/>
        </w:rPr>
        <w:t>özgünlük</w:t>
      </w:r>
      <w:proofErr w:type="spellEnd"/>
      <w:r w:rsidR="00050100" w:rsidRPr="00BC3FC3">
        <w:rPr>
          <w:rFonts w:cstheme="minorHAnsi"/>
        </w:rPr>
        <w:t xml:space="preserve">, </w:t>
      </w:r>
      <w:proofErr w:type="spellStart"/>
      <w:r w:rsidR="00050100" w:rsidRPr="00BC3FC3">
        <w:rPr>
          <w:rFonts w:cstheme="minorHAnsi"/>
        </w:rPr>
        <w:t>konu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bütünlüğüne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uygunluk</w:t>
      </w:r>
      <w:proofErr w:type="spellEnd"/>
      <w:r w:rsidR="00050100" w:rsidRPr="00BC3FC3">
        <w:rPr>
          <w:rFonts w:cstheme="minorHAnsi"/>
        </w:rPr>
        <w:t xml:space="preserve">, </w:t>
      </w:r>
      <w:proofErr w:type="spellStart"/>
      <w:r w:rsidR="00050100" w:rsidRPr="00BC3FC3">
        <w:rPr>
          <w:rFonts w:cstheme="minorHAnsi"/>
        </w:rPr>
        <w:t>tekniğe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uygun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çizim</w:t>
      </w:r>
      <w:proofErr w:type="spellEnd"/>
      <w:r w:rsidR="00050100" w:rsidRPr="00BC3FC3">
        <w:rPr>
          <w:rFonts w:cstheme="minorHAnsi"/>
        </w:rPr>
        <w:t xml:space="preserve"> (</w:t>
      </w:r>
      <w:proofErr w:type="spellStart"/>
      <w:r w:rsidR="00050100" w:rsidRPr="00BC3FC3">
        <w:rPr>
          <w:rFonts w:cstheme="minorHAnsi"/>
        </w:rPr>
        <w:t>Resim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yapma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yarışması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için</w:t>
      </w:r>
      <w:proofErr w:type="spellEnd"/>
      <w:r w:rsidR="00050100" w:rsidRPr="00BC3FC3">
        <w:rPr>
          <w:rFonts w:cstheme="minorHAnsi"/>
        </w:rPr>
        <w:t xml:space="preserve">), </w:t>
      </w:r>
      <w:proofErr w:type="spellStart"/>
      <w:r w:rsidR="00050100" w:rsidRPr="00BC3FC3">
        <w:rPr>
          <w:rFonts w:cstheme="minorHAnsi"/>
        </w:rPr>
        <w:t>kompozis</w:t>
      </w:r>
      <w:r w:rsidR="00F0159E" w:rsidRPr="00BC3FC3">
        <w:rPr>
          <w:rFonts w:cstheme="minorHAnsi"/>
        </w:rPr>
        <w:t>y</w:t>
      </w:r>
      <w:r w:rsidR="00050100" w:rsidRPr="00BC3FC3">
        <w:rPr>
          <w:rFonts w:cstheme="minorHAnsi"/>
        </w:rPr>
        <w:t>on</w:t>
      </w:r>
      <w:proofErr w:type="spellEnd"/>
      <w:r w:rsidR="00050100" w:rsidRPr="00BC3FC3">
        <w:rPr>
          <w:rFonts w:cstheme="minorHAnsi"/>
        </w:rPr>
        <w:t xml:space="preserve">, </w:t>
      </w:r>
      <w:proofErr w:type="spellStart"/>
      <w:r w:rsidR="00050100" w:rsidRPr="00BC3FC3">
        <w:rPr>
          <w:rFonts w:cstheme="minorHAnsi"/>
        </w:rPr>
        <w:t>düzen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ve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temiz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maddelerine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göre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="00050100" w:rsidRPr="00BC3FC3">
        <w:rPr>
          <w:rFonts w:cstheme="minorHAnsi"/>
        </w:rPr>
        <w:t>değerlendirme</w:t>
      </w:r>
      <w:proofErr w:type="spellEnd"/>
      <w:r w:rsidR="00050100" w:rsidRPr="00BC3FC3">
        <w:rPr>
          <w:rFonts w:cstheme="minorHAnsi"/>
        </w:rPr>
        <w:t xml:space="preserve"> </w:t>
      </w:r>
      <w:proofErr w:type="spellStart"/>
      <w:r w:rsidRPr="00BC3FC3">
        <w:rPr>
          <w:rFonts w:cstheme="minorHAnsi"/>
        </w:rPr>
        <w:t>yapılacaktır</w:t>
      </w:r>
      <w:proofErr w:type="spellEnd"/>
      <w:r w:rsidRPr="00BC3FC3">
        <w:rPr>
          <w:rFonts w:cstheme="minorHAnsi"/>
        </w:rPr>
        <w:t>.</w:t>
      </w:r>
    </w:p>
    <w:p w14:paraId="050547EF" w14:textId="77777777" w:rsidR="00D415DF" w:rsidRPr="00BC3FC3" w:rsidRDefault="00D415DF" w:rsidP="00D415DF">
      <w:pPr>
        <w:jc w:val="both"/>
        <w:rPr>
          <w:rFonts w:cstheme="minorHAnsi"/>
          <w:lang w:val="tr-TR"/>
        </w:rPr>
      </w:pPr>
    </w:p>
    <w:p w14:paraId="0EDD606D" w14:textId="7CEC0B3F" w:rsidR="00CF72ED" w:rsidRDefault="00CF72ED" w:rsidP="00CF72ED">
      <w:pPr>
        <w:tabs>
          <w:tab w:val="left" w:pos="180"/>
        </w:tabs>
        <w:rPr>
          <w:b/>
        </w:rPr>
      </w:pPr>
      <w:proofErr w:type="gramStart"/>
      <w:r>
        <w:rPr>
          <w:b/>
        </w:rPr>
        <w:t>1.Okullarda</w:t>
      </w:r>
      <w:proofErr w:type="gramEnd"/>
      <w:r>
        <w:rPr>
          <w:b/>
        </w:rPr>
        <w:t>:</w:t>
      </w:r>
    </w:p>
    <w:p w14:paraId="5DC8EF97" w14:textId="77777777" w:rsidR="00CF72ED" w:rsidRDefault="00CF72ED" w:rsidP="00CF72ED">
      <w:pPr>
        <w:jc w:val="both"/>
      </w:pPr>
      <w:proofErr w:type="spellStart"/>
      <w:r>
        <w:t>Öğrenciler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yazılan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eserler</w:t>
      </w:r>
      <w:proofErr w:type="spellEnd"/>
      <w:r>
        <w:t xml:space="preserve"> </w:t>
      </w:r>
      <w:proofErr w:type="spellStart"/>
      <w:r>
        <w:t>İlkokullarda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müdürünün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müdür</w:t>
      </w:r>
      <w:proofErr w:type="spellEnd"/>
      <w:r>
        <w:t xml:space="preserve"> </w:t>
      </w:r>
      <w:proofErr w:type="spellStart"/>
      <w:r>
        <w:t>yardımcısının</w:t>
      </w:r>
      <w:proofErr w:type="spellEnd"/>
      <w:r>
        <w:t xml:space="preserve"> </w:t>
      </w:r>
      <w:proofErr w:type="spellStart"/>
      <w:r>
        <w:t>başkanlığında</w:t>
      </w:r>
      <w:proofErr w:type="spellEnd"/>
      <w:r>
        <w:t xml:space="preserve"> en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öğretmen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, </w:t>
      </w:r>
      <w:proofErr w:type="spellStart"/>
      <w:r>
        <w:t>Ortaokullarda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liselerde</w:t>
      </w:r>
      <w:proofErr w:type="spellEnd"/>
      <w:r>
        <w:t xml:space="preserve"> </w:t>
      </w:r>
      <w:proofErr w:type="spellStart"/>
      <w:r>
        <w:t>ise</w:t>
      </w:r>
      <w:proofErr w:type="spellEnd"/>
      <w:r>
        <w:t xml:space="preserve"> </w:t>
      </w:r>
      <w:proofErr w:type="spellStart"/>
      <w:r>
        <w:t>okul</w:t>
      </w:r>
      <w:proofErr w:type="spellEnd"/>
      <w:r>
        <w:t xml:space="preserve"> </w:t>
      </w:r>
      <w:proofErr w:type="spellStart"/>
      <w:r>
        <w:t>müdürü</w:t>
      </w:r>
      <w:proofErr w:type="spellEnd"/>
      <w:r>
        <w:t xml:space="preserve"> </w:t>
      </w:r>
      <w:proofErr w:type="spellStart"/>
      <w:r>
        <w:t>veya</w:t>
      </w:r>
      <w:proofErr w:type="spellEnd"/>
      <w:r>
        <w:t xml:space="preserve"> </w:t>
      </w:r>
      <w:proofErr w:type="spellStart"/>
      <w:r>
        <w:t>görevlendireceği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müdür</w:t>
      </w:r>
      <w:proofErr w:type="spellEnd"/>
      <w:r>
        <w:t xml:space="preserve"> </w:t>
      </w:r>
      <w:proofErr w:type="spellStart"/>
      <w:r>
        <w:t>yardımcısının</w:t>
      </w:r>
      <w:proofErr w:type="spellEnd"/>
      <w:r>
        <w:t xml:space="preserve"> </w:t>
      </w:r>
      <w:proofErr w:type="spellStart"/>
      <w:r>
        <w:t>başkanlığında</w:t>
      </w:r>
      <w:proofErr w:type="spellEnd"/>
      <w:r>
        <w:t xml:space="preserve"> en </w:t>
      </w:r>
      <w:proofErr w:type="spellStart"/>
      <w:r>
        <w:t>az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branş</w:t>
      </w:r>
      <w:proofErr w:type="spellEnd"/>
      <w:r>
        <w:t xml:space="preserve"> </w:t>
      </w:r>
      <w:proofErr w:type="spellStart"/>
      <w:r>
        <w:t>öğretmenince</w:t>
      </w:r>
      <w:proofErr w:type="spellEnd"/>
      <w:r>
        <w:t xml:space="preserve"> </w:t>
      </w:r>
      <w:proofErr w:type="spellStart"/>
      <w:r>
        <w:t>oluşan</w:t>
      </w:r>
      <w:proofErr w:type="spellEnd"/>
      <w:r>
        <w:t xml:space="preserve"> </w:t>
      </w:r>
      <w:proofErr w:type="spellStart"/>
      <w:r>
        <w:t>komisyonlar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değerlendirilecektir</w:t>
      </w:r>
      <w:proofErr w:type="spellEnd"/>
      <w:r>
        <w:t>.</w:t>
      </w:r>
    </w:p>
    <w:p w14:paraId="009C6454" w14:textId="77777777" w:rsidR="00CF72ED" w:rsidRDefault="00CF72ED" w:rsidP="00CF72ED">
      <w:pPr>
        <w:jc w:val="both"/>
      </w:pPr>
    </w:p>
    <w:p w14:paraId="0AC19048" w14:textId="77777777" w:rsidR="00CF72ED" w:rsidRDefault="00CF72ED" w:rsidP="00CF72ED">
      <w:pPr>
        <w:jc w:val="both"/>
        <w:rPr>
          <w:b/>
        </w:rPr>
      </w:pPr>
      <w:r>
        <w:rPr>
          <w:b/>
        </w:rPr>
        <w:t xml:space="preserve">2.İlçe </w:t>
      </w:r>
      <w:proofErr w:type="spellStart"/>
      <w:r>
        <w:rPr>
          <w:b/>
        </w:rPr>
        <w:t>Milli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Eğitim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Müdürlüğünce</w:t>
      </w:r>
      <w:proofErr w:type="spellEnd"/>
      <w:r>
        <w:rPr>
          <w:b/>
        </w:rPr>
        <w:t xml:space="preserve">: </w:t>
      </w:r>
    </w:p>
    <w:p w14:paraId="3EC8E29D" w14:textId="77777777" w:rsidR="00CF72ED" w:rsidRDefault="00CF72ED" w:rsidP="00CF72ED">
      <w:pPr>
        <w:jc w:val="both"/>
      </w:pPr>
      <w:proofErr w:type="spellStart"/>
      <w:proofErr w:type="gramStart"/>
      <w:r>
        <w:t>Öğrenciler</w:t>
      </w:r>
      <w:proofErr w:type="spellEnd"/>
      <w:r>
        <w:t xml:space="preserve"> </w:t>
      </w:r>
      <w:proofErr w:type="spellStart"/>
      <w:r>
        <w:t>tarafından</w:t>
      </w:r>
      <w:proofErr w:type="spellEnd"/>
      <w:r>
        <w:t xml:space="preserve"> </w:t>
      </w:r>
      <w:proofErr w:type="spellStart"/>
      <w:r>
        <w:t>yazılan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>
        <w:t>eserler</w:t>
      </w:r>
      <w:proofErr w:type="spellEnd"/>
      <w:r>
        <w:t xml:space="preserve"> </w:t>
      </w:r>
      <w:proofErr w:type="spellStart"/>
      <w:r>
        <w:t>okullarda</w:t>
      </w:r>
      <w:proofErr w:type="spellEnd"/>
      <w:r>
        <w:t xml:space="preserve"> </w:t>
      </w:r>
      <w:proofErr w:type="spellStart"/>
      <w:r>
        <w:t>değerlendirilip</w:t>
      </w:r>
      <w:proofErr w:type="spellEnd"/>
      <w:r>
        <w:t xml:space="preserve"> </w:t>
      </w:r>
      <w:proofErr w:type="spellStart"/>
      <w:r>
        <w:t>müdürlüğe</w:t>
      </w:r>
      <w:proofErr w:type="spellEnd"/>
      <w:r>
        <w:t xml:space="preserve"> </w:t>
      </w:r>
      <w:proofErr w:type="spellStart"/>
      <w:r>
        <w:t>ulaştırıldıktan</w:t>
      </w:r>
      <w:proofErr w:type="spellEnd"/>
      <w:r>
        <w:t xml:space="preserve"> </w:t>
      </w:r>
      <w:proofErr w:type="spellStart"/>
      <w:r>
        <w:t>sonra</w:t>
      </w:r>
      <w:proofErr w:type="spellEnd"/>
      <w:r>
        <w:t xml:space="preserve"> </w:t>
      </w:r>
      <w:proofErr w:type="spellStart"/>
      <w:r>
        <w:t>müdürlüğümüzce</w:t>
      </w:r>
      <w:proofErr w:type="spellEnd"/>
      <w:r>
        <w:t xml:space="preserve"> </w:t>
      </w:r>
      <w:proofErr w:type="spellStart"/>
      <w:r>
        <w:t>oluşturulan</w:t>
      </w:r>
      <w:proofErr w:type="spellEnd"/>
      <w:r>
        <w:t xml:space="preserve"> </w:t>
      </w:r>
      <w:proofErr w:type="spellStart"/>
      <w:r>
        <w:t>komisyon</w:t>
      </w:r>
      <w:proofErr w:type="spellEnd"/>
      <w:r>
        <w:t xml:space="preserve"> </w:t>
      </w:r>
      <w:proofErr w:type="spellStart"/>
      <w:r>
        <w:t>ile</w:t>
      </w:r>
      <w:proofErr w:type="spellEnd"/>
      <w:r>
        <w:t xml:space="preserve"> </w:t>
      </w:r>
      <w:proofErr w:type="spellStart"/>
      <w:r>
        <w:t>değerlendirilerek</w:t>
      </w:r>
      <w:proofErr w:type="spellEnd"/>
      <w:r>
        <w:t xml:space="preserve"> </w:t>
      </w:r>
      <w:proofErr w:type="spellStart"/>
      <w:r>
        <w:t>değerlendirilecektir</w:t>
      </w:r>
      <w:proofErr w:type="spellEnd"/>
      <w:r>
        <w:t>.</w:t>
      </w:r>
      <w:proofErr w:type="gramEnd"/>
      <w:r>
        <w:t xml:space="preserve"> </w:t>
      </w:r>
    </w:p>
    <w:p w14:paraId="3BAA78D0" w14:textId="77777777" w:rsidR="00CF72ED" w:rsidRDefault="00CF72ED" w:rsidP="00CF72ED">
      <w:pPr>
        <w:jc w:val="both"/>
        <w:rPr>
          <w:b/>
        </w:rPr>
      </w:pPr>
    </w:p>
    <w:p w14:paraId="15E9A892" w14:textId="06368785" w:rsidR="00CF72ED" w:rsidRDefault="00F7769D" w:rsidP="00CF72ED">
      <w:pPr>
        <w:jc w:val="both"/>
        <w:rPr>
          <w:b/>
        </w:rPr>
      </w:pPr>
      <w:r>
        <w:rPr>
          <w:b/>
        </w:rPr>
        <w:t>ŞİİR VE KISA ÖYKÜ YAZMA</w:t>
      </w:r>
      <w:r w:rsidR="00CF72ED">
        <w:rPr>
          <w:b/>
        </w:rPr>
        <w:t xml:space="preserve"> YARIŞMALARI İÇİN KOMİSYON ÜYELERİ:</w:t>
      </w:r>
    </w:p>
    <w:p w14:paraId="3FF496D2" w14:textId="77777777" w:rsidR="00CF72ED" w:rsidRDefault="00CF72ED" w:rsidP="00CF72ED">
      <w:pPr>
        <w:jc w:val="both"/>
      </w:pPr>
    </w:p>
    <w:p w14:paraId="254ACF75" w14:textId="28BE2EF7" w:rsidR="00CF72ED" w:rsidRDefault="00CF72ED" w:rsidP="00CF72ED">
      <w:pPr>
        <w:jc w:val="both"/>
      </w:pPr>
      <w:r>
        <w:t xml:space="preserve">1) </w:t>
      </w:r>
      <w:proofErr w:type="spellStart"/>
      <w:r>
        <w:t>Nizamettin</w:t>
      </w:r>
      <w:proofErr w:type="spellEnd"/>
      <w:r>
        <w:t xml:space="preserve"> KAPLAN</w:t>
      </w:r>
    </w:p>
    <w:p w14:paraId="420574D3" w14:textId="61244F67" w:rsidR="00CF72ED" w:rsidRDefault="00CF72ED" w:rsidP="00CF72ED">
      <w:pPr>
        <w:jc w:val="both"/>
      </w:pPr>
      <w:r>
        <w:t>2) İsa BULGAZ</w:t>
      </w:r>
    </w:p>
    <w:p w14:paraId="665F9AC4" w14:textId="77777777" w:rsidR="00CF72ED" w:rsidRDefault="00CF72ED" w:rsidP="00CF72ED">
      <w:pPr>
        <w:jc w:val="both"/>
      </w:pPr>
      <w:r>
        <w:t xml:space="preserve">3) </w:t>
      </w:r>
      <w:proofErr w:type="spellStart"/>
      <w:r>
        <w:t>Mahsum</w:t>
      </w:r>
      <w:proofErr w:type="spellEnd"/>
      <w:r>
        <w:t xml:space="preserve"> KARADENİZ </w:t>
      </w:r>
    </w:p>
    <w:p w14:paraId="7CC1426B" w14:textId="77777777" w:rsidR="00CF72ED" w:rsidRDefault="00CF72ED" w:rsidP="00CF72ED">
      <w:pPr>
        <w:jc w:val="both"/>
      </w:pPr>
    </w:p>
    <w:p w14:paraId="1D1DEE52" w14:textId="77777777" w:rsidR="00CF72ED" w:rsidRDefault="00CF72ED" w:rsidP="00CF72ED">
      <w:pPr>
        <w:jc w:val="both"/>
        <w:rPr>
          <w:b/>
        </w:rPr>
      </w:pPr>
      <w:r>
        <w:rPr>
          <w:b/>
        </w:rPr>
        <w:t>RESİM</w:t>
      </w:r>
      <w:r>
        <w:t xml:space="preserve"> </w:t>
      </w:r>
      <w:r>
        <w:rPr>
          <w:b/>
        </w:rPr>
        <w:t>YARIŞMASI İÇİN KOMİSYON ÜYELERİ:</w:t>
      </w:r>
    </w:p>
    <w:p w14:paraId="204C858D" w14:textId="7F15A3E9" w:rsidR="00CF72ED" w:rsidRDefault="00CF72ED" w:rsidP="00CF72ED">
      <w:pPr>
        <w:jc w:val="both"/>
      </w:pPr>
      <w:r>
        <w:t xml:space="preserve">1) </w:t>
      </w:r>
      <w:proofErr w:type="spellStart"/>
      <w:r>
        <w:t>Nizamettin</w:t>
      </w:r>
      <w:proofErr w:type="spellEnd"/>
      <w:r>
        <w:t xml:space="preserve"> KAPLAN</w:t>
      </w:r>
    </w:p>
    <w:p w14:paraId="32AC29D2" w14:textId="1D4C7435" w:rsidR="00CF72ED" w:rsidRDefault="00CF72ED" w:rsidP="00CF72ED">
      <w:pPr>
        <w:jc w:val="both"/>
      </w:pPr>
      <w:r>
        <w:t>2) İsa BULGAZ</w:t>
      </w:r>
    </w:p>
    <w:p w14:paraId="11CD2E97" w14:textId="77777777" w:rsidR="00CF72ED" w:rsidRDefault="00CF72ED" w:rsidP="00CF72ED">
      <w:pPr>
        <w:jc w:val="both"/>
      </w:pPr>
      <w:r>
        <w:t xml:space="preserve">3) </w:t>
      </w:r>
      <w:proofErr w:type="spellStart"/>
      <w:r>
        <w:t>Halime</w:t>
      </w:r>
      <w:proofErr w:type="spellEnd"/>
      <w:r>
        <w:t xml:space="preserve"> ÇEÇEN </w:t>
      </w:r>
    </w:p>
    <w:p w14:paraId="75827459" w14:textId="77777777" w:rsidR="007F17A4" w:rsidRPr="00BC3FC3" w:rsidRDefault="007F17A4" w:rsidP="00D415DF">
      <w:pPr>
        <w:jc w:val="both"/>
        <w:rPr>
          <w:rFonts w:cstheme="minorHAnsi"/>
          <w:lang w:val="tr-TR"/>
        </w:rPr>
      </w:pPr>
    </w:p>
    <w:p w14:paraId="28B663C2" w14:textId="77777777" w:rsidR="007F17A4" w:rsidRPr="00BC3FC3" w:rsidRDefault="007F17A4" w:rsidP="00D415DF">
      <w:pPr>
        <w:jc w:val="both"/>
        <w:rPr>
          <w:rFonts w:cstheme="minorHAnsi"/>
          <w:lang w:val="tr-TR"/>
        </w:rPr>
      </w:pPr>
    </w:p>
    <w:p w14:paraId="36A54D81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  <w:r w:rsidRPr="00BC3FC3">
        <w:rPr>
          <w:rFonts w:cstheme="minorHAnsi"/>
          <w:b/>
          <w:u w:val="single"/>
          <w:lang w:val="tr-TR"/>
        </w:rPr>
        <w:t xml:space="preserve">Ödül Töreni ve Ödüller </w:t>
      </w:r>
    </w:p>
    <w:p w14:paraId="39738EA8" w14:textId="77777777" w:rsidR="000058FF" w:rsidRPr="00BC3FC3" w:rsidRDefault="000058FF" w:rsidP="00D415DF">
      <w:pPr>
        <w:jc w:val="both"/>
        <w:rPr>
          <w:rFonts w:cstheme="minorHAnsi"/>
          <w:b/>
          <w:u w:val="single"/>
          <w:lang w:val="tr-TR"/>
        </w:rPr>
      </w:pPr>
    </w:p>
    <w:p w14:paraId="5B97ACC5" w14:textId="7B5FA547" w:rsidR="00D415DF" w:rsidRDefault="00D415DF" w:rsidP="001468BA">
      <w:pPr>
        <w:jc w:val="both"/>
        <w:rPr>
          <w:rFonts w:cstheme="minorHAnsi"/>
          <w:lang w:val="tr-TR"/>
        </w:rPr>
      </w:pPr>
      <w:r w:rsidRPr="00BC3FC3">
        <w:rPr>
          <w:rFonts w:cstheme="minorHAnsi"/>
          <w:b/>
          <w:lang w:val="tr-TR"/>
        </w:rPr>
        <w:t>Madde-5-</w:t>
      </w:r>
      <w:r w:rsidRPr="00BC3FC3">
        <w:rPr>
          <w:rFonts w:cstheme="minorHAnsi"/>
          <w:lang w:val="tr-TR"/>
        </w:rPr>
        <w:t xml:space="preserve">Ödül töreni </w:t>
      </w:r>
      <w:r w:rsidR="007F17A4" w:rsidRPr="00BC3FC3">
        <w:rPr>
          <w:rFonts w:cstheme="minorHAnsi"/>
          <w:b/>
          <w:lang w:val="tr-TR"/>
        </w:rPr>
        <w:t>23 Nisan 2025</w:t>
      </w:r>
      <w:r w:rsidR="007E2FCE" w:rsidRPr="00BC3FC3">
        <w:rPr>
          <w:rFonts w:cstheme="minorHAnsi"/>
          <w:b/>
          <w:lang w:val="tr-TR"/>
        </w:rPr>
        <w:t xml:space="preserve"> </w:t>
      </w:r>
      <w:r w:rsidR="007F17A4" w:rsidRPr="00BC3FC3">
        <w:rPr>
          <w:rFonts w:cstheme="minorHAnsi"/>
          <w:b/>
          <w:lang w:val="tr-TR"/>
        </w:rPr>
        <w:t>Çarşamba</w:t>
      </w:r>
      <w:r w:rsidR="007E2FCE" w:rsidRPr="00BC3FC3">
        <w:rPr>
          <w:rFonts w:cstheme="minorHAnsi"/>
          <w:b/>
          <w:lang w:val="tr-TR"/>
        </w:rPr>
        <w:t xml:space="preserve"> </w:t>
      </w:r>
      <w:r w:rsidRPr="00BC3FC3">
        <w:rPr>
          <w:rFonts w:cstheme="minorHAnsi"/>
          <w:b/>
          <w:shd w:val="clear" w:color="auto" w:fill="FFFFFF"/>
          <w:lang w:val="tr-TR"/>
        </w:rPr>
        <w:t xml:space="preserve">günü </w:t>
      </w:r>
      <w:r w:rsidRPr="00BC3FC3">
        <w:rPr>
          <w:rFonts w:cstheme="minorHAnsi"/>
          <w:lang w:val="tr-TR"/>
        </w:rPr>
        <w:t xml:space="preserve">yapılacaktır. Yarışmada her </w:t>
      </w:r>
      <w:r w:rsidR="007F17A4" w:rsidRPr="00BC3FC3">
        <w:rPr>
          <w:rFonts w:cstheme="minorHAnsi"/>
          <w:lang w:val="tr-TR"/>
        </w:rPr>
        <w:t xml:space="preserve">resim yapma, şiir ve kısa </w:t>
      </w:r>
      <w:proofErr w:type="gramStart"/>
      <w:r w:rsidR="007F17A4" w:rsidRPr="00BC3FC3">
        <w:rPr>
          <w:rFonts w:cstheme="minorHAnsi"/>
          <w:lang w:val="tr-TR"/>
        </w:rPr>
        <w:t>hikaye</w:t>
      </w:r>
      <w:proofErr w:type="gramEnd"/>
      <w:r w:rsidR="007F17A4" w:rsidRPr="00BC3FC3">
        <w:rPr>
          <w:rFonts w:cstheme="minorHAnsi"/>
          <w:lang w:val="tr-TR"/>
        </w:rPr>
        <w:t xml:space="preserve"> yazma branşlarında </w:t>
      </w:r>
      <w:r w:rsidRPr="00BC3FC3">
        <w:rPr>
          <w:rFonts w:cstheme="minorHAnsi"/>
          <w:lang w:val="tr-TR"/>
        </w:rPr>
        <w:t xml:space="preserve">ilk üçe giren </w:t>
      </w:r>
      <w:r w:rsidR="00D1129F">
        <w:rPr>
          <w:rFonts w:cstheme="minorHAnsi"/>
          <w:lang w:val="tr-TR"/>
        </w:rPr>
        <w:t>öğrencilere İlçe Milli Eğitim Müdürlüğümüz tarafından</w:t>
      </w:r>
      <w:r w:rsidRPr="00BC3FC3">
        <w:rPr>
          <w:rFonts w:cstheme="minorHAnsi"/>
          <w:lang w:val="tr-TR"/>
        </w:rPr>
        <w:t xml:space="preserve"> </w:t>
      </w:r>
      <w:r w:rsidR="00D1129F">
        <w:rPr>
          <w:rFonts w:cstheme="minorHAnsi"/>
          <w:lang w:val="tr-TR"/>
        </w:rPr>
        <w:t>sürpriz hediyeler takdim edilecektir.</w:t>
      </w:r>
    </w:p>
    <w:p w14:paraId="64CBDEED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</w:p>
    <w:p w14:paraId="7C34105F" w14:textId="77777777" w:rsidR="00D415DF" w:rsidRPr="00BC3FC3" w:rsidRDefault="00D415DF" w:rsidP="00D415DF">
      <w:pPr>
        <w:jc w:val="both"/>
        <w:rPr>
          <w:rFonts w:cstheme="minorHAnsi"/>
          <w:b/>
          <w:u w:val="single"/>
          <w:lang w:val="tr-TR"/>
        </w:rPr>
      </w:pPr>
      <w:r w:rsidRPr="00BC3FC3">
        <w:rPr>
          <w:rFonts w:cstheme="minorHAnsi"/>
          <w:b/>
          <w:u w:val="single"/>
          <w:lang w:val="tr-TR"/>
        </w:rPr>
        <w:t>Takvim</w:t>
      </w:r>
    </w:p>
    <w:p w14:paraId="74650A63" w14:textId="77777777" w:rsidR="00D415DF" w:rsidRPr="00BC3FC3" w:rsidRDefault="00D415DF" w:rsidP="00D415DF">
      <w:pPr>
        <w:jc w:val="both"/>
        <w:rPr>
          <w:rFonts w:cstheme="minorHAnsi"/>
          <w:lang w:val="tr-TR"/>
        </w:rPr>
      </w:pPr>
      <w:r w:rsidRPr="00BC3FC3">
        <w:rPr>
          <w:rFonts w:cstheme="minorHAnsi"/>
          <w:b/>
          <w:lang w:val="tr-TR"/>
        </w:rPr>
        <w:t>Madde-6-</w:t>
      </w:r>
      <w:r w:rsidRPr="00BC3FC3">
        <w:rPr>
          <w:rFonts w:cstheme="minorHAnsi"/>
          <w:lang w:val="tr-TR"/>
        </w:rPr>
        <w:t>Yarışmanın takvimi aşağıdaki şekilde planlanmıştır.</w:t>
      </w:r>
    </w:p>
    <w:p w14:paraId="634C7E29" w14:textId="77777777" w:rsidR="00D415DF" w:rsidRPr="00BC3FC3" w:rsidRDefault="00D415DF" w:rsidP="00D415DF">
      <w:pPr>
        <w:jc w:val="both"/>
        <w:rPr>
          <w:rFonts w:cstheme="minorHAnsi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23"/>
        <w:gridCol w:w="2365"/>
      </w:tblGrid>
      <w:tr w:rsidR="00D415DF" w:rsidRPr="00BC3FC3" w14:paraId="0A1DA68E" w14:textId="77777777" w:rsidTr="00D415D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0D107" w14:textId="77777777" w:rsidR="00D415DF" w:rsidRPr="00BC3FC3" w:rsidRDefault="00D415DF">
            <w:pPr>
              <w:ind w:left="426"/>
              <w:rPr>
                <w:rFonts w:cstheme="minorHAnsi"/>
              </w:rPr>
            </w:pPr>
            <w:proofErr w:type="spellStart"/>
            <w:r w:rsidRPr="00BC3FC3">
              <w:rPr>
                <w:rFonts w:cstheme="minorHAnsi"/>
              </w:rPr>
              <w:t>Okullara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Duyurunun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Yapılması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9CC3" w14:textId="1004B0DB" w:rsidR="00D415DF" w:rsidRPr="00BC3FC3" w:rsidRDefault="00392650">
            <w:pPr>
              <w:ind w:left="426"/>
              <w:rPr>
                <w:rFonts w:cstheme="minorHAnsi"/>
              </w:rPr>
            </w:pPr>
            <w:r w:rsidRPr="00BC3FC3">
              <w:rPr>
                <w:rFonts w:cstheme="minorHAnsi"/>
              </w:rPr>
              <w:t>09</w:t>
            </w:r>
            <w:r w:rsidR="000058FF" w:rsidRPr="00BC3FC3">
              <w:rPr>
                <w:rFonts w:cstheme="minorHAnsi"/>
              </w:rPr>
              <w:t>.04.2025</w:t>
            </w:r>
          </w:p>
        </w:tc>
      </w:tr>
      <w:tr w:rsidR="00D415DF" w:rsidRPr="00BC3FC3" w14:paraId="712703B5" w14:textId="77777777" w:rsidTr="00D415D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5487" w14:textId="77777777" w:rsidR="00D415DF" w:rsidRPr="00BC3FC3" w:rsidRDefault="00D415DF">
            <w:pPr>
              <w:ind w:left="426"/>
              <w:rPr>
                <w:rFonts w:cstheme="minorHAnsi"/>
              </w:rPr>
            </w:pPr>
            <w:proofErr w:type="spellStart"/>
            <w:r w:rsidRPr="00BC3FC3">
              <w:rPr>
                <w:rFonts w:cstheme="minorHAnsi"/>
              </w:rPr>
              <w:t>Okullarda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Dereceye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Giren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Eserlerin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İlçe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Millî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Eğitim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Müdürlüğüne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Teslim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Edilmesi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88B3" w14:textId="37AE6A85" w:rsidR="00D415DF" w:rsidRPr="00BC3FC3" w:rsidRDefault="000058FF">
            <w:pPr>
              <w:ind w:left="426"/>
              <w:rPr>
                <w:rFonts w:cstheme="minorHAnsi"/>
              </w:rPr>
            </w:pPr>
            <w:r w:rsidRPr="00BC3FC3">
              <w:rPr>
                <w:rFonts w:cstheme="minorHAnsi"/>
              </w:rPr>
              <w:t>18.04.2025</w:t>
            </w:r>
          </w:p>
        </w:tc>
      </w:tr>
      <w:tr w:rsidR="00D415DF" w:rsidRPr="00BC3FC3" w14:paraId="3BF73560" w14:textId="77777777" w:rsidTr="00D415D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17F1" w14:textId="77777777" w:rsidR="00D415DF" w:rsidRPr="00BC3FC3" w:rsidRDefault="00D415DF">
            <w:pPr>
              <w:ind w:left="426"/>
              <w:rPr>
                <w:rFonts w:cstheme="minorHAnsi"/>
              </w:rPr>
            </w:pPr>
            <w:proofErr w:type="spellStart"/>
            <w:r w:rsidRPr="00BC3FC3">
              <w:rPr>
                <w:rFonts w:cstheme="minorHAnsi"/>
              </w:rPr>
              <w:t>Sonuçların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Açıklanması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1C4B" w14:textId="62805900" w:rsidR="00D415DF" w:rsidRPr="00BC3FC3" w:rsidRDefault="000058FF">
            <w:pPr>
              <w:ind w:left="426"/>
              <w:rPr>
                <w:rFonts w:cstheme="minorHAnsi"/>
              </w:rPr>
            </w:pPr>
            <w:r w:rsidRPr="00BC3FC3">
              <w:rPr>
                <w:rFonts w:cstheme="minorHAnsi"/>
              </w:rPr>
              <w:t>22.04.2025</w:t>
            </w:r>
          </w:p>
        </w:tc>
      </w:tr>
      <w:tr w:rsidR="00D415DF" w:rsidRPr="00BC3FC3" w14:paraId="0E14AF33" w14:textId="77777777" w:rsidTr="00D415DF"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777CC" w14:textId="77777777" w:rsidR="00D415DF" w:rsidRPr="00BC3FC3" w:rsidRDefault="00D415DF">
            <w:pPr>
              <w:ind w:left="426"/>
              <w:rPr>
                <w:rFonts w:cstheme="minorHAnsi"/>
              </w:rPr>
            </w:pPr>
            <w:proofErr w:type="spellStart"/>
            <w:r w:rsidRPr="00BC3FC3">
              <w:rPr>
                <w:rFonts w:cstheme="minorHAnsi"/>
              </w:rPr>
              <w:t>Ödül</w:t>
            </w:r>
            <w:proofErr w:type="spellEnd"/>
            <w:r w:rsidRPr="00BC3FC3">
              <w:rPr>
                <w:rFonts w:cstheme="minorHAnsi"/>
              </w:rPr>
              <w:t xml:space="preserve"> </w:t>
            </w:r>
            <w:proofErr w:type="spellStart"/>
            <w:r w:rsidRPr="00BC3FC3">
              <w:rPr>
                <w:rFonts w:cstheme="minorHAnsi"/>
              </w:rPr>
              <w:t>Töreni</w:t>
            </w:r>
            <w:proofErr w:type="spellEnd"/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B915F" w14:textId="57C4F18D" w:rsidR="00D415DF" w:rsidRPr="00BC3FC3" w:rsidRDefault="000058FF">
            <w:pPr>
              <w:ind w:left="426"/>
              <w:rPr>
                <w:rFonts w:cstheme="minorHAnsi"/>
              </w:rPr>
            </w:pPr>
            <w:r w:rsidRPr="00BC3FC3">
              <w:rPr>
                <w:rFonts w:cstheme="minorHAnsi"/>
              </w:rPr>
              <w:t>23.04.2025</w:t>
            </w:r>
          </w:p>
        </w:tc>
      </w:tr>
    </w:tbl>
    <w:p w14:paraId="193115D1" w14:textId="0C365828" w:rsidR="00D415DF" w:rsidRPr="00BC3FC3" w:rsidRDefault="00D415DF" w:rsidP="00D415DF">
      <w:pPr>
        <w:jc w:val="both"/>
        <w:rPr>
          <w:rFonts w:cstheme="minorHAnsi"/>
          <w:lang w:val="tr-TR"/>
        </w:rPr>
      </w:pPr>
    </w:p>
    <w:p w14:paraId="0B1EB2EB" w14:textId="77777777" w:rsidR="00D415DF" w:rsidRPr="00BC3FC3" w:rsidRDefault="00D415DF" w:rsidP="00D415DF">
      <w:pPr>
        <w:jc w:val="both"/>
        <w:rPr>
          <w:rFonts w:cstheme="minorHAnsi"/>
          <w:shd w:val="clear" w:color="auto" w:fill="FFFFFF"/>
          <w:lang w:val="tr-TR"/>
        </w:rPr>
      </w:pPr>
      <w:r w:rsidRPr="00BC3FC3">
        <w:rPr>
          <w:rFonts w:cstheme="minorHAnsi"/>
          <w:b/>
          <w:lang w:val="tr-TR"/>
        </w:rPr>
        <w:lastRenderedPageBreak/>
        <w:t xml:space="preserve">Not: </w:t>
      </w:r>
      <w:r w:rsidRPr="00BC3FC3">
        <w:rPr>
          <w:rFonts w:cstheme="minorHAnsi"/>
          <w:lang w:val="tr-TR"/>
        </w:rPr>
        <w:t xml:space="preserve">Tereddüt edilen hususlarda </w:t>
      </w:r>
      <w:r w:rsidRPr="00BC3FC3">
        <w:rPr>
          <w:rFonts w:cstheme="minorHAnsi"/>
          <w:shd w:val="clear" w:color="auto" w:fill="FFFFFF"/>
          <w:lang w:val="tr-TR"/>
        </w:rPr>
        <w:t>İlçe Milli Eğitim Müdürlüğümüz ile iletişime geçilebilir.</w:t>
      </w:r>
    </w:p>
    <w:p w14:paraId="426E8B3D" w14:textId="77777777" w:rsidR="00D415DF" w:rsidRPr="00BC3FC3" w:rsidRDefault="00D415DF" w:rsidP="00D415DF">
      <w:pPr>
        <w:jc w:val="both"/>
        <w:rPr>
          <w:rFonts w:cstheme="minorHAnsi"/>
          <w:shd w:val="clear" w:color="auto" w:fill="FFFFFF"/>
          <w:lang w:val="tr-TR"/>
        </w:rPr>
      </w:pPr>
    </w:p>
    <w:tbl>
      <w:tblPr>
        <w:tblW w:w="9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1056"/>
        <w:gridCol w:w="897"/>
        <w:gridCol w:w="1426"/>
        <w:gridCol w:w="1354"/>
        <w:gridCol w:w="1083"/>
        <w:gridCol w:w="1803"/>
      </w:tblGrid>
      <w:tr w:rsidR="001468BA" w14:paraId="40AB1EE2" w14:textId="77777777" w:rsidTr="001468BA">
        <w:tc>
          <w:tcPr>
            <w:tcW w:w="93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D74EA" w14:textId="77777777" w:rsidR="001468BA" w:rsidRDefault="001468BA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b/>
              </w:rPr>
              <w:t>EK-1 FORM</w:t>
            </w:r>
          </w:p>
        </w:tc>
      </w:tr>
      <w:tr w:rsidR="001468BA" w14:paraId="157F2DE1" w14:textId="77777777" w:rsidTr="001468B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90D3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5DCEEDA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ÖĞRENCİNİN ADI-SOYADI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194E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690BA5B1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OKULU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67C4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1F9BCB3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SINIFI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C11E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04A58E8C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NUMARASI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3187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52AE960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TELEFON NO.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DFD8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52631E62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ADRESİ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894B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  <w:p w14:paraId="4D4CC71B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ÖĞRETMENİN ADI-SOYADI</w:t>
            </w:r>
          </w:p>
        </w:tc>
      </w:tr>
      <w:tr w:rsidR="001468BA" w14:paraId="4DD5DC36" w14:textId="77777777" w:rsidTr="001468BA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C6C3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  <w:p w14:paraId="3748FF42" w14:textId="77777777" w:rsidR="001468BA" w:rsidRDefault="001468BA">
            <w:pPr>
              <w:spacing w:before="120" w:after="120" w:line="360" w:lineRule="auto"/>
            </w:pPr>
          </w:p>
          <w:p w14:paraId="06754758" w14:textId="77777777" w:rsidR="001468BA" w:rsidRDefault="001468BA">
            <w:pPr>
              <w:spacing w:before="120" w:after="120" w:line="360" w:lineRule="auto"/>
            </w:pPr>
          </w:p>
          <w:p w14:paraId="5C3EAF91" w14:textId="77777777" w:rsidR="001468BA" w:rsidRDefault="001468BA">
            <w:pPr>
              <w:spacing w:before="120" w:after="120" w:line="360" w:lineRule="auto"/>
            </w:pPr>
          </w:p>
          <w:p w14:paraId="6BE23B25" w14:textId="77777777" w:rsidR="001468BA" w:rsidRDefault="001468BA">
            <w:pPr>
              <w:spacing w:before="120" w:after="120" w:line="360" w:lineRule="auto"/>
            </w:pPr>
          </w:p>
          <w:p w14:paraId="6103E2BD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66DE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364E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184B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B370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1A064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C17E" w14:textId="77777777" w:rsidR="001468BA" w:rsidRDefault="001468BA">
            <w:pPr>
              <w:spacing w:before="120" w:after="120"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5E07E20" w14:textId="77777777" w:rsidR="00D415DF" w:rsidRPr="00BC3FC3" w:rsidRDefault="00D415DF" w:rsidP="00D415DF">
      <w:pPr>
        <w:jc w:val="both"/>
        <w:rPr>
          <w:rFonts w:cstheme="minorHAnsi"/>
          <w:shd w:val="clear" w:color="auto" w:fill="FFFFFF"/>
          <w:lang w:val="tr-TR"/>
        </w:rPr>
      </w:pPr>
    </w:p>
    <w:p w14:paraId="305358BC" w14:textId="77777777" w:rsidR="00D415DF" w:rsidRPr="00CB6303" w:rsidRDefault="00D415DF" w:rsidP="00D415DF">
      <w:pPr>
        <w:jc w:val="both"/>
        <w:rPr>
          <w:rFonts w:ascii="Times New Roman" w:hAnsi="Times New Roman" w:cs="Times New Roman"/>
          <w:shd w:val="clear" w:color="auto" w:fill="FFFFFF"/>
          <w:lang w:val="tr-TR"/>
        </w:rPr>
      </w:pPr>
    </w:p>
    <w:p w14:paraId="1C74180A" w14:textId="77777777" w:rsidR="006C4EA5" w:rsidRPr="00CB6303" w:rsidRDefault="006C4EA5" w:rsidP="006C4EA5">
      <w:pPr>
        <w:jc w:val="both"/>
        <w:rPr>
          <w:rFonts w:ascii="Times New Roman" w:hAnsi="Times New Roman" w:cs="Times New Roman"/>
          <w:b/>
        </w:rPr>
      </w:pPr>
      <w:r w:rsidRPr="00CB6303">
        <w:rPr>
          <w:rFonts w:ascii="Times New Roman" w:hAnsi="Times New Roman" w:cs="Times New Roman"/>
          <w:b/>
        </w:rPr>
        <w:t>Bu form (</w:t>
      </w:r>
      <w:proofErr w:type="spellStart"/>
      <w:r w:rsidRPr="00CB6303">
        <w:rPr>
          <w:rFonts w:ascii="Times New Roman" w:hAnsi="Times New Roman" w:cs="Times New Roman"/>
          <w:b/>
        </w:rPr>
        <w:t>etiket</w:t>
      </w:r>
      <w:proofErr w:type="spellEnd"/>
      <w:r w:rsidRPr="00CB6303">
        <w:rPr>
          <w:rFonts w:ascii="Times New Roman" w:hAnsi="Times New Roman" w:cs="Times New Roman"/>
          <w:b/>
        </w:rPr>
        <w:t xml:space="preserve">) </w:t>
      </w:r>
      <w:proofErr w:type="spellStart"/>
      <w:r w:rsidRPr="00CB6303">
        <w:rPr>
          <w:rFonts w:ascii="Times New Roman" w:hAnsi="Times New Roman" w:cs="Times New Roman"/>
          <w:b/>
        </w:rPr>
        <w:t>doldurularak</w:t>
      </w:r>
      <w:proofErr w:type="spellEnd"/>
      <w:r w:rsidRPr="00CB6303">
        <w:rPr>
          <w:rFonts w:ascii="Times New Roman" w:hAnsi="Times New Roman" w:cs="Times New Roman"/>
          <w:b/>
        </w:rPr>
        <w:t xml:space="preserve">, </w:t>
      </w:r>
      <w:proofErr w:type="spellStart"/>
      <w:r w:rsidRPr="00CB6303">
        <w:rPr>
          <w:rFonts w:ascii="Times New Roman" w:hAnsi="Times New Roman" w:cs="Times New Roman"/>
          <w:b/>
        </w:rPr>
        <w:t>İlçe</w:t>
      </w:r>
      <w:proofErr w:type="spellEnd"/>
      <w:r w:rsidRPr="00CB6303">
        <w:rPr>
          <w:rFonts w:ascii="Times New Roman" w:hAnsi="Times New Roman" w:cs="Times New Roman"/>
          <w:b/>
        </w:rPr>
        <w:t xml:space="preserve"> </w:t>
      </w:r>
      <w:proofErr w:type="spellStart"/>
      <w:r w:rsidRPr="00CB6303">
        <w:rPr>
          <w:rFonts w:ascii="Times New Roman" w:hAnsi="Times New Roman" w:cs="Times New Roman"/>
          <w:b/>
        </w:rPr>
        <w:t>Milli</w:t>
      </w:r>
      <w:proofErr w:type="spellEnd"/>
      <w:r w:rsidRPr="00CB6303">
        <w:rPr>
          <w:rFonts w:ascii="Times New Roman" w:hAnsi="Times New Roman" w:cs="Times New Roman"/>
          <w:b/>
        </w:rPr>
        <w:t xml:space="preserve"> </w:t>
      </w:r>
      <w:proofErr w:type="spellStart"/>
      <w:r w:rsidRPr="00CB6303">
        <w:rPr>
          <w:rFonts w:ascii="Times New Roman" w:hAnsi="Times New Roman" w:cs="Times New Roman"/>
          <w:b/>
        </w:rPr>
        <w:t>Eğitim</w:t>
      </w:r>
      <w:proofErr w:type="spellEnd"/>
      <w:r w:rsidRPr="00CB6303">
        <w:rPr>
          <w:rFonts w:ascii="Times New Roman" w:hAnsi="Times New Roman" w:cs="Times New Roman"/>
          <w:b/>
        </w:rPr>
        <w:t xml:space="preserve"> </w:t>
      </w:r>
      <w:proofErr w:type="spellStart"/>
      <w:r w:rsidRPr="00CB6303">
        <w:rPr>
          <w:rFonts w:ascii="Times New Roman" w:hAnsi="Times New Roman" w:cs="Times New Roman"/>
          <w:b/>
        </w:rPr>
        <w:t>Müdürlüğüne</w:t>
      </w:r>
      <w:proofErr w:type="spellEnd"/>
      <w:r w:rsidRPr="00CB6303">
        <w:rPr>
          <w:rFonts w:ascii="Times New Roman" w:hAnsi="Times New Roman" w:cs="Times New Roman"/>
          <w:b/>
        </w:rPr>
        <w:t xml:space="preserve"> </w:t>
      </w:r>
      <w:proofErr w:type="spellStart"/>
      <w:r w:rsidRPr="00CB6303">
        <w:rPr>
          <w:rFonts w:ascii="Times New Roman" w:hAnsi="Times New Roman" w:cs="Times New Roman"/>
          <w:b/>
        </w:rPr>
        <w:t>gönderilecek</w:t>
      </w:r>
      <w:proofErr w:type="spellEnd"/>
      <w:r w:rsidRPr="00CB6303">
        <w:rPr>
          <w:rFonts w:ascii="Times New Roman" w:hAnsi="Times New Roman" w:cs="Times New Roman"/>
          <w:b/>
        </w:rPr>
        <w:t xml:space="preserve"> </w:t>
      </w:r>
      <w:proofErr w:type="spellStart"/>
      <w:r w:rsidRPr="00CB6303">
        <w:rPr>
          <w:rFonts w:ascii="Times New Roman" w:hAnsi="Times New Roman" w:cs="Times New Roman"/>
          <w:b/>
        </w:rPr>
        <w:t>olan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eserin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arkasında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bilgi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notu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veya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çıktı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alınarak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eklenecektir</w:t>
      </w:r>
      <w:proofErr w:type="spellEnd"/>
      <w:r>
        <w:rPr>
          <w:rFonts w:ascii="Times New Roman" w:hAnsi="Times New Roman" w:cs="Times New Roman"/>
          <w:b/>
        </w:rPr>
        <w:t xml:space="preserve">. </w:t>
      </w:r>
      <w:r w:rsidRPr="00CB6303">
        <w:rPr>
          <w:rFonts w:ascii="Times New Roman" w:hAnsi="Times New Roman" w:cs="Times New Roman"/>
          <w:b/>
        </w:rPr>
        <w:tab/>
      </w:r>
      <w:r w:rsidRPr="00CB6303">
        <w:rPr>
          <w:rFonts w:ascii="Times New Roman" w:hAnsi="Times New Roman" w:cs="Times New Roman"/>
          <w:b/>
        </w:rPr>
        <w:tab/>
      </w:r>
      <w:r w:rsidRPr="00CB6303">
        <w:rPr>
          <w:rFonts w:ascii="Times New Roman" w:hAnsi="Times New Roman" w:cs="Times New Roman"/>
          <w:b/>
        </w:rPr>
        <w:tab/>
      </w:r>
      <w:r w:rsidRPr="00CB6303">
        <w:rPr>
          <w:rFonts w:ascii="Times New Roman" w:hAnsi="Times New Roman" w:cs="Times New Roman"/>
          <w:b/>
        </w:rPr>
        <w:tab/>
      </w:r>
      <w:r w:rsidRPr="00CB6303">
        <w:rPr>
          <w:rFonts w:ascii="Times New Roman" w:hAnsi="Times New Roman" w:cs="Times New Roman"/>
          <w:b/>
        </w:rPr>
        <w:tab/>
      </w:r>
    </w:p>
    <w:p w14:paraId="2CCB093B" w14:textId="77777777" w:rsidR="006C4EA5" w:rsidRPr="00CB6303" w:rsidRDefault="006C4EA5" w:rsidP="006C4EA5">
      <w:pPr>
        <w:jc w:val="both"/>
        <w:rPr>
          <w:rFonts w:ascii="Times New Roman" w:hAnsi="Times New Roman" w:cs="Times New Roman"/>
          <w:b/>
        </w:rPr>
      </w:pPr>
    </w:p>
    <w:p w14:paraId="5B721E37" w14:textId="77777777" w:rsidR="00050100" w:rsidRPr="00CB6303" w:rsidRDefault="00050100" w:rsidP="00D415DF">
      <w:pPr>
        <w:rPr>
          <w:rFonts w:ascii="Times New Roman" w:hAnsi="Times New Roman" w:cs="Times New Roman"/>
          <w:lang w:val="tr-TR"/>
        </w:rPr>
      </w:pPr>
    </w:p>
    <w:p w14:paraId="2B347849" w14:textId="77777777" w:rsidR="00A60C39" w:rsidRPr="00CB6303" w:rsidRDefault="00A60C39" w:rsidP="00D415DF">
      <w:pPr>
        <w:rPr>
          <w:rFonts w:ascii="Times New Roman" w:hAnsi="Times New Roman" w:cs="Times New Roman"/>
          <w:lang w:val="tr-TR"/>
        </w:rPr>
      </w:pPr>
    </w:p>
    <w:p w14:paraId="2DB05FA5" w14:textId="77777777" w:rsidR="00D415DF" w:rsidRDefault="00D415DF" w:rsidP="00D415DF">
      <w:pPr>
        <w:rPr>
          <w:rFonts w:ascii="Times New Roman" w:hAnsi="Times New Roman" w:cs="Times New Roman"/>
          <w:lang w:val="tr-TR"/>
        </w:rPr>
      </w:pPr>
    </w:p>
    <w:p w14:paraId="1C8F8E54" w14:textId="77777777" w:rsidR="000058FF" w:rsidRDefault="000058FF" w:rsidP="00D415DF">
      <w:pPr>
        <w:rPr>
          <w:rFonts w:ascii="Times New Roman" w:hAnsi="Times New Roman" w:cs="Times New Roman"/>
          <w:lang w:val="tr-TR"/>
        </w:rPr>
      </w:pPr>
    </w:p>
    <w:p w14:paraId="3F6A9FFA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788811A2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17196F90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45D99698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4773104C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24450D9A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08278632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6F53D6F2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7E69F740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423F3D79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0F26221A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44F6FC70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523F28FB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5C140C49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082823F7" w14:textId="77777777" w:rsidR="00EE5DA5" w:rsidRDefault="00EE5DA5" w:rsidP="00D415DF">
      <w:pPr>
        <w:rPr>
          <w:rFonts w:ascii="Times New Roman" w:hAnsi="Times New Roman" w:cs="Times New Roman"/>
          <w:lang w:val="tr-TR"/>
        </w:rPr>
      </w:pPr>
    </w:p>
    <w:p w14:paraId="21D89041" w14:textId="77777777" w:rsidR="00D415DF" w:rsidRPr="00CB6303" w:rsidRDefault="00D415DF" w:rsidP="00D415DF">
      <w:pPr>
        <w:rPr>
          <w:rFonts w:ascii="Times New Roman" w:hAnsi="Times New Roman" w:cs="Times New Roman"/>
          <w:lang w:val="tr-TR"/>
        </w:rPr>
      </w:pPr>
    </w:p>
    <w:p w14:paraId="097126DB" w14:textId="77777777" w:rsidR="00F23675" w:rsidRPr="00CB6303" w:rsidRDefault="00F23675">
      <w:pPr>
        <w:rPr>
          <w:rFonts w:ascii="Times New Roman" w:hAnsi="Times New Roman" w:cs="Times New Roman"/>
        </w:rPr>
      </w:pPr>
    </w:p>
    <w:sectPr w:rsidR="00F23675" w:rsidRPr="00CB6303" w:rsidSect="00392650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6036"/>
    <w:multiLevelType w:val="hybridMultilevel"/>
    <w:tmpl w:val="B8A630E2"/>
    <w:lvl w:ilvl="0" w:tplc="6B8A0B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C8573F0"/>
    <w:multiLevelType w:val="hybridMultilevel"/>
    <w:tmpl w:val="840AF8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D136E"/>
    <w:multiLevelType w:val="hybridMultilevel"/>
    <w:tmpl w:val="1578F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DF"/>
    <w:rsid w:val="000058FF"/>
    <w:rsid w:val="00050100"/>
    <w:rsid w:val="00094EE8"/>
    <w:rsid w:val="001468BA"/>
    <w:rsid w:val="00154099"/>
    <w:rsid w:val="00392650"/>
    <w:rsid w:val="0041717E"/>
    <w:rsid w:val="00446349"/>
    <w:rsid w:val="004A401D"/>
    <w:rsid w:val="005B25F5"/>
    <w:rsid w:val="005C4A4B"/>
    <w:rsid w:val="006C4EA5"/>
    <w:rsid w:val="00726520"/>
    <w:rsid w:val="007E2FCE"/>
    <w:rsid w:val="007F17A4"/>
    <w:rsid w:val="00820359"/>
    <w:rsid w:val="00A60C39"/>
    <w:rsid w:val="00BC3FC3"/>
    <w:rsid w:val="00BC7948"/>
    <w:rsid w:val="00BF069D"/>
    <w:rsid w:val="00C5699E"/>
    <w:rsid w:val="00C71857"/>
    <w:rsid w:val="00C83541"/>
    <w:rsid w:val="00C86002"/>
    <w:rsid w:val="00CB6303"/>
    <w:rsid w:val="00CF72ED"/>
    <w:rsid w:val="00D1129F"/>
    <w:rsid w:val="00D415DF"/>
    <w:rsid w:val="00E14C00"/>
    <w:rsid w:val="00EC0BDB"/>
    <w:rsid w:val="00ED60B7"/>
    <w:rsid w:val="00EE5DA5"/>
    <w:rsid w:val="00EE7B93"/>
    <w:rsid w:val="00F0159E"/>
    <w:rsid w:val="00F23675"/>
    <w:rsid w:val="00F7769D"/>
    <w:rsid w:val="00FF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98F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DF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15DF"/>
    <w:pPr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D415DF"/>
    <w:pPr>
      <w:ind w:left="720"/>
      <w:contextualSpacing/>
    </w:pPr>
  </w:style>
  <w:style w:type="table" w:styleId="TabloKlavuzu">
    <w:name w:val="Table Grid"/>
    <w:basedOn w:val="NormalTablo"/>
    <w:uiPriority w:val="39"/>
    <w:rsid w:val="00D4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7265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65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6520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65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6520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5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520"/>
    <w:rPr>
      <w:rFonts w:ascii="Segoe UI" w:hAnsi="Segoe UI" w:cs="Segoe UI"/>
      <w:sz w:val="18"/>
      <w:szCs w:val="18"/>
      <w:lang w:val="en-US"/>
    </w:rPr>
  </w:style>
  <w:style w:type="character" w:customStyle="1" w:styleId="oypena">
    <w:name w:val="oypena"/>
    <w:basedOn w:val="VarsaylanParagrafYazTipi"/>
    <w:rsid w:val="00C569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5DF"/>
    <w:pPr>
      <w:spacing w:after="0" w:line="240" w:lineRule="auto"/>
    </w:pPr>
    <w:rPr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415DF"/>
    <w:pPr>
      <w:spacing w:after="0" w:line="240" w:lineRule="auto"/>
    </w:pPr>
    <w:rPr>
      <w:lang w:val="en-US"/>
    </w:rPr>
  </w:style>
  <w:style w:type="paragraph" w:styleId="ListeParagraf">
    <w:name w:val="List Paragraph"/>
    <w:basedOn w:val="Normal"/>
    <w:uiPriority w:val="34"/>
    <w:qFormat/>
    <w:rsid w:val="00D415DF"/>
    <w:pPr>
      <w:ind w:left="720"/>
      <w:contextualSpacing/>
    </w:pPr>
  </w:style>
  <w:style w:type="table" w:styleId="TabloKlavuzu">
    <w:name w:val="Table Grid"/>
    <w:basedOn w:val="NormalTablo"/>
    <w:uiPriority w:val="39"/>
    <w:rsid w:val="00D415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klamaBavurusu">
    <w:name w:val="annotation reference"/>
    <w:basedOn w:val="VarsaylanParagrafYazTipi"/>
    <w:uiPriority w:val="99"/>
    <w:semiHidden/>
    <w:unhideWhenUsed/>
    <w:rsid w:val="00726520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6520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6520"/>
    <w:rPr>
      <w:sz w:val="20"/>
      <w:szCs w:val="20"/>
      <w:lang w:val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6520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6520"/>
    <w:rPr>
      <w:b/>
      <w:bCs/>
      <w:sz w:val="20"/>
      <w:szCs w:val="20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2652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26520"/>
    <w:rPr>
      <w:rFonts w:ascii="Segoe UI" w:hAnsi="Segoe UI" w:cs="Segoe UI"/>
      <w:sz w:val="18"/>
      <w:szCs w:val="18"/>
      <w:lang w:val="en-US"/>
    </w:rPr>
  </w:style>
  <w:style w:type="character" w:customStyle="1" w:styleId="oypena">
    <w:name w:val="oypena"/>
    <w:basedOn w:val="VarsaylanParagrafYazTipi"/>
    <w:rsid w:val="00C569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f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F9164-EEE5-4118-80FD-53B1BC675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</dc:creator>
  <cp:keywords/>
  <dc:description/>
  <cp:lastModifiedBy>PC-5</cp:lastModifiedBy>
  <cp:revision>27</cp:revision>
  <dcterms:created xsi:type="dcterms:W3CDTF">2023-03-31T07:52:00Z</dcterms:created>
  <dcterms:modified xsi:type="dcterms:W3CDTF">2025-04-09T06:12:00Z</dcterms:modified>
</cp:coreProperties>
</file>